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491" w:rsidRPr="003D3619" w:rsidRDefault="00E20491" w:rsidP="003D361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714F4">
        <w:rPr>
          <w:rFonts w:ascii="Times New Roman" w:hAnsi="Times New Roman"/>
          <w:b/>
          <w:color w:val="000000"/>
          <w:sz w:val="28"/>
          <w:szCs w:val="28"/>
        </w:rPr>
        <w:t>СОВЕТ ДЕПУТАТОВ</w:t>
      </w:r>
    </w:p>
    <w:p w:rsidR="00E20491" w:rsidRPr="00C714F4" w:rsidRDefault="00155CAA" w:rsidP="00E20491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ЗНАМЕНСКОГО</w:t>
      </w:r>
      <w:r w:rsidR="00E20491" w:rsidRPr="00C714F4">
        <w:rPr>
          <w:rFonts w:ascii="Times New Roman" w:hAnsi="Times New Roman"/>
          <w:b/>
          <w:color w:val="000000"/>
          <w:sz w:val="28"/>
          <w:szCs w:val="28"/>
        </w:rPr>
        <w:t xml:space="preserve"> СЕЛЬСОВЕТА</w:t>
      </w:r>
    </w:p>
    <w:p w:rsidR="00E20491" w:rsidRPr="00C714F4" w:rsidRDefault="00E20491" w:rsidP="00E20491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14F4">
        <w:rPr>
          <w:rFonts w:ascii="Times New Roman" w:hAnsi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E20491" w:rsidRPr="00C714F4" w:rsidRDefault="00E20491" w:rsidP="00E20491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14F4">
        <w:rPr>
          <w:rFonts w:ascii="Times New Roman" w:hAnsi="Times New Roman"/>
          <w:b/>
          <w:color w:val="000000"/>
          <w:sz w:val="28"/>
          <w:szCs w:val="28"/>
        </w:rPr>
        <w:t>ШЕСТОГО СОЗЫВА</w:t>
      </w:r>
    </w:p>
    <w:p w:rsidR="00E20491" w:rsidRPr="00C714F4" w:rsidRDefault="00E20491" w:rsidP="00E2049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E20491" w:rsidRPr="00C714F4" w:rsidRDefault="00E20491" w:rsidP="00E2049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C714F4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E20491" w:rsidRPr="00C714F4" w:rsidRDefault="00F87BE7" w:rsidP="00E2049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 xml:space="preserve">(  </w:t>
      </w:r>
      <w:r w:rsidR="00A77FB0">
        <w:rPr>
          <w:rFonts w:ascii="Times New Roman" w:hAnsi="Times New Roman"/>
          <w:bCs/>
          <w:spacing w:val="-1"/>
          <w:sz w:val="28"/>
          <w:szCs w:val="28"/>
        </w:rPr>
        <w:t xml:space="preserve">пятнадцатой сесии </w:t>
      </w:r>
      <w:r w:rsidR="00E20491" w:rsidRPr="00C714F4">
        <w:rPr>
          <w:rFonts w:ascii="Times New Roman" w:hAnsi="Times New Roman"/>
          <w:bCs/>
          <w:spacing w:val="-1"/>
          <w:sz w:val="28"/>
          <w:szCs w:val="28"/>
        </w:rPr>
        <w:t>)</w:t>
      </w:r>
    </w:p>
    <w:p w:rsidR="00E20491" w:rsidRPr="00C714F4" w:rsidRDefault="00E20491" w:rsidP="00E20491">
      <w:pPr>
        <w:keepNext/>
        <w:suppressAutoHyphens/>
        <w:spacing w:after="0" w:line="240" w:lineRule="auto"/>
        <w:ind w:left="567" w:firstLine="284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E20491" w:rsidRPr="00C714F4" w:rsidRDefault="003D3619" w:rsidP="00E20491">
      <w:pPr>
        <w:keepNext/>
        <w:suppressAutoHyphens/>
        <w:spacing w:after="0" w:line="24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27</w:t>
      </w:r>
      <w:r w:rsidR="00A77FB0">
        <w:rPr>
          <w:rFonts w:ascii="Times New Roman" w:hAnsi="Times New Roman"/>
          <w:bCs/>
          <w:spacing w:val="-1"/>
          <w:sz w:val="28"/>
          <w:szCs w:val="28"/>
        </w:rPr>
        <w:t>.06</w:t>
      </w:r>
      <w:r w:rsidR="00F87BE7">
        <w:rPr>
          <w:rFonts w:ascii="Times New Roman" w:hAnsi="Times New Roman"/>
          <w:bCs/>
          <w:spacing w:val="-1"/>
          <w:sz w:val="28"/>
          <w:szCs w:val="28"/>
        </w:rPr>
        <w:t>.2022</w:t>
      </w:r>
      <w:r w:rsidR="00E20491" w:rsidRPr="00C714F4">
        <w:rPr>
          <w:rFonts w:ascii="Times New Roman" w:hAnsi="Times New Roman"/>
          <w:bCs/>
          <w:spacing w:val="-1"/>
          <w:sz w:val="28"/>
          <w:szCs w:val="28"/>
        </w:rPr>
        <w:t xml:space="preserve">                   </w:t>
      </w:r>
      <w:r w:rsidR="00F87BE7">
        <w:rPr>
          <w:rFonts w:ascii="Times New Roman" w:hAnsi="Times New Roman"/>
          <w:bCs/>
          <w:spacing w:val="-1"/>
          <w:sz w:val="28"/>
          <w:szCs w:val="28"/>
        </w:rPr>
        <w:t xml:space="preserve">           </w:t>
      </w:r>
      <w:r w:rsidR="00155CAA">
        <w:rPr>
          <w:rFonts w:ascii="Times New Roman" w:hAnsi="Times New Roman"/>
          <w:bCs/>
          <w:spacing w:val="-1"/>
          <w:sz w:val="28"/>
          <w:szCs w:val="28"/>
        </w:rPr>
        <w:t xml:space="preserve"> п.Поп</w:t>
      </w:r>
      <w:r w:rsidR="00E20491">
        <w:rPr>
          <w:rFonts w:ascii="Times New Roman" w:hAnsi="Times New Roman"/>
          <w:bCs/>
          <w:spacing w:val="-1"/>
          <w:sz w:val="28"/>
          <w:szCs w:val="28"/>
        </w:rPr>
        <w:t>овка</w:t>
      </w:r>
      <w:r w:rsidR="00E20491" w:rsidRPr="00C714F4">
        <w:rPr>
          <w:rFonts w:ascii="Times New Roman" w:hAnsi="Times New Roman"/>
          <w:bCs/>
          <w:spacing w:val="-1"/>
          <w:sz w:val="28"/>
          <w:szCs w:val="28"/>
        </w:rPr>
        <w:t xml:space="preserve">        </w:t>
      </w:r>
      <w:r w:rsidR="00E20491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A77FB0"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№ 69</w:t>
      </w:r>
    </w:p>
    <w:p w:rsidR="00E20491" w:rsidRPr="00AF0CDB" w:rsidRDefault="00E20491" w:rsidP="00E20491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491" w:rsidRPr="009E1222" w:rsidRDefault="00E20491" w:rsidP="00E2049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E1222">
        <w:rPr>
          <w:rFonts w:ascii="Times New Roman" w:hAnsi="Times New Roman"/>
          <w:b/>
          <w:bCs/>
          <w:color w:val="000000"/>
          <w:sz w:val="28"/>
          <w:szCs w:val="28"/>
        </w:rPr>
        <w:t>Об итогах прогноза социально-э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кономического развития Знамен</w:t>
      </w:r>
      <w:r w:rsidRPr="009E1222">
        <w:rPr>
          <w:rFonts w:ascii="Times New Roman" w:hAnsi="Times New Roman"/>
          <w:b/>
          <w:bCs/>
          <w:color w:val="000000"/>
          <w:sz w:val="28"/>
          <w:szCs w:val="28"/>
        </w:rPr>
        <w:t>ского сельсовета за  20</w:t>
      </w:r>
      <w:r w:rsidR="00F87BE7">
        <w:rPr>
          <w:rFonts w:ascii="Times New Roman" w:hAnsi="Times New Roman"/>
          <w:b/>
          <w:bCs/>
          <w:color w:val="000000"/>
          <w:sz w:val="28"/>
          <w:szCs w:val="28"/>
        </w:rPr>
        <w:t>21</w:t>
      </w:r>
      <w:r w:rsidRPr="009E1222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</w:p>
    <w:p w:rsidR="00E20491" w:rsidRPr="00AF0CDB" w:rsidRDefault="00E20491" w:rsidP="00E204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491" w:rsidRDefault="00E20491" w:rsidP="00E204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1A9A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611A9A">
        <w:rPr>
          <w:rFonts w:ascii="Times New Roman" w:hAnsi="Times New Roman"/>
          <w:bCs/>
          <w:sz w:val="28"/>
          <w:szCs w:val="28"/>
        </w:rPr>
        <w:t xml:space="preserve">Заслушав и </w:t>
      </w:r>
      <w:r>
        <w:rPr>
          <w:rFonts w:ascii="Times New Roman" w:hAnsi="Times New Roman"/>
          <w:bCs/>
          <w:sz w:val="28"/>
          <w:szCs w:val="28"/>
        </w:rPr>
        <w:t>обсудив информацию Главы Знаменского сельсовета Зотову Н.Я. об итогах выполнения прогноза</w:t>
      </w:r>
      <w:r w:rsidRPr="00611A9A">
        <w:rPr>
          <w:rFonts w:ascii="Times New Roman" w:hAnsi="Times New Roman"/>
          <w:bCs/>
          <w:sz w:val="28"/>
          <w:szCs w:val="28"/>
        </w:rPr>
        <w:t xml:space="preserve"> социально</w:t>
      </w:r>
      <w:r>
        <w:rPr>
          <w:rFonts w:ascii="Times New Roman" w:hAnsi="Times New Roman"/>
          <w:bCs/>
          <w:sz w:val="28"/>
          <w:szCs w:val="28"/>
        </w:rPr>
        <w:t>-экономического развития Знамен</w:t>
      </w:r>
      <w:r w:rsidRPr="00611A9A">
        <w:rPr>
          <w:rFonts w:ascii="Times New Roman" w:hAnsi="Times New Roman"/>
          <w:bCs/>
          <w:sz w:val="28"/>
          <w:szCs w:val="28"/>
        </w:rPr>
        <w:t>ского сельсовета Карасукского района Новосибир</w:t>
      </w:r>
      <w:r>
        <w:rPr>
          <w:rFonts w:ascii="Times New Roman" w:hAnsi="Times New Roman"/>
          <w:bCs/>
          <w:sz w:val="28"/>
          <w:szCs w:val="28"/>
        </w:rPr>
        <w:t>ско</w:t>
      </w:r>
      <w:r w:rsidR="00F87BE7">
        <w:rPr>
          <w:rFonts w:ascii="Times New Roman" w:hAnsi="Times New Roman"/>
          <w:bCs/>
          <w:sz w:val="28"/>
          <w:szCs w:val="28"/>
        </w:rPr>
        <w:t xml:space="preserve">й области за 2021 </w:t>
      </w:r>
      <w:r>
        <w:rPr>
          <w:rFonts w:ascii="Times New Roman" w:hAnsi="Times New Roman"/>
          <w:bCs/>
          <w:sz w:val="28"/>
          <w:szCs w:val="28"/>
        </w:rPr>
        <w:t xml:space="preserve">год, Совет депутатов </w:t>
      </w:r>
      <w:r w:rsidR="00F87BE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Знамен</w:t>
      </w:r>
      <w:r w:rsidRPr="00611A9A">
        <w:rPr>
          <w:rFonts w:ascii="Times New Roman" w:hAnsi="Times New Roman"/>
          <w:bCs/>
          <w:sz w:val="28"/>
          <w:szCs w:val="28"/>
        </w:rPr>
        <w:t xml:space="preserve">кого сельсовета </w:t>
      </w:r>
    </w:p>
    <w:p w:rsidR="00E20491" w:rsidRPr="009C527E" w:rsidRDefault="00E20491" w:rsidP="00E2049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C527E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E20491" w:rsidRPr="00611A9A" w:rsidRDefault="00E20491" w:rsidP="00E204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1A9A">
        <w:rPr>
          <w:rFonts w:ascii="Times New Roman" w:hAnsi="Times New Roman"/>
          <w:bCs/>
          <w:sz w:val="28"/>
          <w:szCs w:val="28"/>
        </w:rPr>
        <w:t xml:space="preserve">1. Информацию об итогах </w:t>
      </w:r>
      <w:r>
        <w:rPr>
          <w:rFonts w:ascii="Times New Roman" w:hAnsi="Times New Roman"/>
          <w:bCs/>
          <w:sz w:val="28"/>
          <w:szCs w:val="28"/>
        </w:rPr>
        <w:t xml:space="preserve">прогноза </w:t>
      </w:r>
      <w:r w:rsidRPr="00611A9A">
        <w:rPr>
          <w:rFonts w:ascii="Times New Roman" w:hAnsi="Times New Roman"/>
          <w:bCs/>
          <w:sz w:val="28"/>
          <w:szCs w:val="28"/>
        </w:rPr>
        <w:t>социально</w:t>
      </w:r>
      <w:r>
        <w:rPr>
          <w:rFonts w:ascii="Times New Roman" w:hAnsi="Times New Roman"/>
          <w:bCs/>
          <w:sz w:val="28"/>
          <w:szCs w:val="28"/>
        </w:rPr>
        <w:t>-экономического развития Знамен</w:t>
      </w:r>
      <w:r w:rsidRPr="00611A9A">
        <w:rPr>
          <w:rFonts w:ascii="Times New Roman" w:hAnsi="Times New Roman"/>
          <w:bCs/>
          <w:sz w:val="28"/>
          <w:szCs w:val="28"/>
        </w:rPr>
        <w:t>ского сельсовета Карасукского район</w:t>
      </w:r>
      <w:r w:rsidR="00F87BE7">
        <w:rPr>
          <w:rFonts w:ascii="Times New Roman" w:hAnsi="Times New Roman"/>
          <w:bCs/>
          <w:sz w:val="28"/>
          <w:szCs w:val="28"/>
        </w:rPr>
        <w:t>а Новосибирской  области за  2021</w:t>
      </w:r>
      <w:r w:rsidRPr="00611A9A">
        <w:rPr>
          <w:rFonts w:ascii="Times New Roman" w:hAnsi="Times New Roman"/>
          <w:bCs/>
          <w:sz w:val="28"/>
          <w:szCs w:val="28"/>
        </w:rPr>
        <w:t xml:space="preserve"> год принять к сведению.</w:t>
      </w:r>
    </w:p>
    <w:p w:rsidR="00E20491" w:rsidRDefault="00E20491" w:rsidP="00E204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20491" w:rsidRPr="00611A9A" w:rsidRDefault="00E20491" w:rsidP="00E204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20491" w:rsidRPr="00611A9A" w:rsidRDefault="00E20491" w:rsidP="00E204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E20491" w:rsidRPr="00315192" w:rsidTr="00E70122">
        <w:tc>
          <w:tcPr>
            <w:tcW w:w="4785" w:type="dxa"/>
            <w:shd w:val="clear" w:color="auto" w:fill="auto"/>
          </w:tcPr>
          <w:p w:rsidR="00E20491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Знаменского сельсовета</w:t>
            </w:r>
          </w:p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E20491" w:rsidRPr="00155CA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Pr="00155CAA">
              <w:rPr>
                <w:rFonts w:ascii="Times New Roman" w:hAnsi="Times New Roman"/>
                <w:sz w:val="28"/>
                <w:szCs w:val="28"/>
              </w:rPr>
              <w:t>/</w:t>
            </w:r>
            <w:r w:rsidRPr="00611A9A">
              <w:rPr>
                <w:rFonts w:ascii="Times New Roman" w:hAnsi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/>
                <w:sz w:val="28"/>
                <w:szCs w:val="28"/>
              </w:rPr>
              <w:t>П. Брежнева</w:t>
            </w:r>
            <w:r w:rsidRPr="00155CAA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4785" w:type="dxa"/>
            <w:shd w:val="clear" w:color="auto" w:fill="auto"/>
          </w:tcPr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Знамен</w:t>
            </w:r>
            <w:r w:rsidRPr="00611A9A">
              <w:rPr>
                <w:rFonts w:ascii="Times New Roman" w:hAnsi="Times New Roman"/>
                <w:sz w:val="28"/>
                <w:szCs w:val="28"/>
              </w:rPr>
              <w:t xml:space="preserve">ского сельсовета </w:t>
            </w:r>
          </w:p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 xml:space="preserve">Карасукского района </w:t>
            </w:r>
          </w:p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E20491" w:rsidRPr="00CC4E6F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 xml:space="preserve">_______________    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Н.Я. Зотова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</w:p>
        </w:tc>
      </w:tr>
    </w:tbl>
    <w:p w:rsidR="00E20491" w:rsidRDefault="00E20491" w:rsidP="00E20491">
      <w:pPr>
        <w:pStyle w:val="ae"/>
        <w:spacing w:before="0" w:beforeAutospacing="0" w:after="0" w:afterAutospacing="0"/>
        <w:rPr>
          <w:rStyle w:val="af0"/>
        </w:rPr>
      </w:pPr>
    </w:p>
    <w:p w:rsidR="00E87982" w:rsidRPr="009F0888" w:rsidRDefault="00B442B0" w:rsidP="00E204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671DEE" w:rsidRPr="00330B6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0B6F" w:rsidRDefault="00330B6F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0B6F" w:rsidRPr="009F0888" w:rsidRDefault="00330B6F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Default="00E87982" w:rsidP="00671DEE">
      <w:pPr>
        <w:tabs>
          <w:tab w:val="left" w:pos="1209"/>
        </w:tabs>
        <w:rPr>
          <w:rFonts w:ascii="Times New Roman" w:hAnsi="Times New Roman"/>
          <w:sz w:val="28"/>
          <w:szCs w:val="28"/>
        </w:rPr>
      </w:pPr>
    </w:p>
    <w:p w:rsidR="00B442B0" w:rsidRPr="009F0888" w:rsidRDefault="00B442B0" w:rsidP="00671DEE">
      <w:pPr>
        <w:tabs>
          <w:tab w:val="left" w:pos="1209"/>
        </w:tabs>
        <w:rPr>
          <w:rFonts w:ascii="Times New Roman" w:hAnsi="Times New Roman"/>
          <w:sz w:val="28"/>
          <w:szCs w:val="28"/>
        </w:rPr>
      </w:pPr>
    </w:p>
    <w:p w:rsidR="00E87982" w:rsidRPr="009F0888" w:rsidRDefault="00E87982" w:rsidP="00E87982">
      <w:pPr>
        <w:tabs>
          <w:tab w:val="left" w:pos="1209"/>
        </w:tabs>
        <w:jc w:val="center"/>
        <w:rPr>
          <w:rFonts w:ascii="Times New Roman" w:hAnsi="Times New Roman"/>
          <w:sz w:val="28"/>
          <w:szCs w:val="28"/>
        </w:rPr>
      </w:pPr>
      <w:r w:rsidRPr="009F0888">
        <w:rPr>
          <w:rFonts w:ascii="Times New Roman" w:hAnsi="Times New Roman"/>
          <w:sz w:val="28"/>
          <w:szCs w:val="28"/>
        </w:rPr>
        <w:lastRenderedPageBreak/>
        <w:t>1</w:t>
      </w:r>
      <w:r w:rsidRPr="00330B6F">
        <w:rPr>
          <w:rFonts w:ascii="Times New Roman" w:hAnsi="Times New Roman"/>
          <w:b/>
          <w:i/>
          <w:sz w:val="28"/>
          <w:szCs w:val="28"/>
        </w:rPr>
        <w:t>. Итоги социально</w:t>
      </w:r>
      <w:r w:rsidR="00E20491">
        <w:rPr>
          <w:rFonts w:ascii="Times New Roman" w:hAnsi="Times New Roman"/>
          <w:b/>
          <w:i/>
          <w:sz w:val="28"/>
          <w:szCs w:val="28"/>
        </w:rPr>
        <w:t>-</w:t>
      </w:r>
      <w:r w:rsidR="00F87BE7">
        <w:rPr>
          <w:rFonts w:ascii="Times New Roman" w:hAnsi="Times New Roman"/>
          <w:b/>
          <w:i/>
          <w:sz w:val="28"/>
          <w:szCs w:val="28"/>
        </w:rPr>
        <w:t>экономического развития  за 2021</w:t>
      </w:r>
      <w:r w:rsidRPr="00330B6F">
        <w:rPr>
          <w:rFonts w:ascii="Times New Roman" w:hAnsi="Times New Roman"/>
          <w:b/>
          <w:i/>
          <w:sz w:val="28"/>
          <w:szCs w:val="28"/>
        </w:rPr>
        <w:t xml:space="preserve"> год</w:t>
      </w:r>
      <w:r w:rsidRPr="009F0888">
        <w:rPr>
          <w:rFonts w:ascii="Times New Roman" w:hAnsi="Times New Roman"/>
          <w:sz w:val="28"/>
          <w:szCs w:val="28"/>
        </w:rPr>
        <w:t xml:space="preserve"> </w:t>
      </w:r>
      <w:r w:rsidR="00F87BE7">
        <w:rPr>
          <w:rFonts w:ascii="Times New Roman" w:hAnsi="Times New Roman"/>
          <w:sz w:val="28"/>
          <w:szCs w:val="28"/>
        </w:rPr>
        <w:t>.</w:t>
      </w:r>
      <w:r w:rsidRPr="009F0888">
        <w:rPr>
          <w:rFonts w:ascii="Times New Roman" w:hAnsi="Times New Roman"/>
          <w:sz w:val="28"/>
          <w:szCs w:val="28"/>
        </w:rPr>
        <w:t xml:space="preserve"> </w:t>
      </w:r>
    </w:p>
    <w:p w:rsidR="00C95A59" w:rsidRPr="009F0888" w:rsidRDefault="00E87982" w:rsidP="00E87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88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D3F74" w:rsidRDefault="00A46493" w:rsidP="006D3F74">
      <w:pPr>
        <w:jc w:val="both"/>
        <w:rPr>
          <w:rFonts w:ascii="Times New Roman" w:hAnsi="Times New Roman" w:cs="Times New Roman"/>
          <w:sz w:val="28"/>
          <w:szCs w:val="28"/>
        </w:rPr>
      </w:pPr>
      <w:r w:rsidRPr="009F0888">
        <w:rPr>
          <w:rFonts w:ascii="Times New Roman" w:hAnsi="Times New Roman" w:cs="Times New Roman"/>
          <w:sz w:val="28"/>
          <w:szCs w:val="28"/>
        </w:rPr>
        <w:t xml:space="preserve">     </w:t>
      </w:r>
      <w:r w:rsidR="006D3F74" w:rsidRPr="009F0888">
        <w:rPr>
          <w:rFonts w:ascii="Times New Roman" w:hAnsi="Times New Roman" w:cs="Times New Roman"/>
          <w:sz w:val="28"/>
          <w:szCs w:val="28"/>
        </w:rPr>
        <w:t xml:space="preserve">Территория поселения общей площадью 290,68 кв. км  расположена   на расстоянии </w:t>
      </w:r>
      <w:smartTag w:uri="urn:schemas-microsoft-com:office:smarttags" w:element="metricconverter">
        <w:smartTagPr>
          <w:attr w:name="ProductID" w:val="420 км"/>
        </w:smartTagPr>
        <w:r w:rsidR="006D3F74" w:rsidRPr="009F0888">
          <w:rPr>
            <w:rFonts w:ascii="Times New Roman" w:hAnsi="Times New Roman" w:cs="Times New Roman"/>
            <w:sz w:val="28"/>
            <w:szCs w:val="28"/>
          </w:rPr>
          <w:t>420 км</w:t>
        </w:r>
      </w:smartTag>
      <w:r w:rsidR="006D3F74" w:rsidRPr="009F0888">
        <w:rPr>
          <w:rFonts w:ascii="Times New Roman" w:hAnsi="Times New Roman" w:cs="Times New Roman"/>
          <w:sz w:val="28"/>
          <w:szCs w:val="28"/>
        </w:rPr>
        <w:t xml:space="preserve"> от областного центра  г. Новосибирска, в </w:t>
      </w:r>
      <w:smartTag w:uri="urn:schemas-microsoft-com:office:smarttags" w:element="metricconverter">
        <w:smartTagPr>
          <w:attr w:name="ProductID" w:val="35 км"/>
        </w:smartTagPr>
        <w:r w:rsidR="006D3F74" w:rsidRPr="009F0888">
          <w:rPr>
            <w:rFonts w:ascii="Times New Roman" w:hAnsi="Times New Roman" w:cs="Times New Roman"/>
            <w:sz w:val="28"/>
            <w:szCs w:val="28"/>
          </w:rPr>
          <w:t>35 км</w:t>
        </w:r>
      </w:smartTag>
      <w:r w:rsidR="006D3F74" w:rsidRPr="009F0888">
        <w:rPr>
          <w:rFonts w:ascii="Times New Roman" w:hAnsi="Times New Roman" w:cs="Times New Roman"/>
          <w:sz w:val="28"/>
          <w:szCs w:val="28"/>
        </w:rPr>
        <w:t xml:space="preserve"> от районного центра  и в </w:t>
      </w:r>
      <w:smartTag w:uri="urn:schemas-microsoft-com:office:smarttags" w:element="metricconverter">
        <w:smartTagPr>
          <w:attr w:name="ProductID" w:val="35 км"/>
        </w:smartTagPr>
        <w:r w:rsidR="006D3F74" w:rsidRPr="009F0888">
          <w:rPr>
            <w:rFonts w:ascii="Times New Roman" w:hAnsi="Times New Roman" w:cs="Times New Roman"/>
            <w:sz w:val="28"/>
            <w:szCs w:val="28"/>
          </w:rPr>
          <w:t>35 км</w:t>
        </w:r>
      </w:smartTag>
      <w:r w:rsidR="006D3F74" w:rsidRPr="009F0888">
        <w:rPr>
          <w:rFonts w:ascii="Times New Roman" w:hAnsi="Times New Roman" w:cs="Times New Roman"/>
          <w:sz w:val="28"/>
          <w:szCs w:val="28"/>
        </w:rPr>
        <w:t xml:space="preserve"> от ближайшей железнодорожной станции г. Карасука, включает в себя четыре населенных пункта: п. Поповка, п. Осиновка, п. Пучинное и разъезд Кусган.</w:t>
      </w:r>
    </w:p>
    <w:p w:rsidR="005C54AA" w:rsidRPr="009F0888" w:rsidRDefault="005C54AA" w:rsidP="006D3F74">
      <w:pPr>
        <w:jc w:val="both"/>
        <w:rPr>
          <w:rFonts w:ascii="Times New Roman" w:hAnsi="Times New Roman" w:cs="Times New Roman"/>
          <w:sz w:val="28"/>
          <w:szCs w:val="28"/>
        </w:rPr>
      </w:pPr>
      <w:r w:rsidRPr="005C54AA">
        <w:rPr>
          <w:rFonts w:ascii="Times New Roman" w:hAnsi="Times New Roman" w:cs="Times New Roman"/>
          <w:sz w:val="28"/>
          <w:szCs w:val="28"/>
        </w:rPr>
        <w:t>На территории Знаменского сельсовета расположены: ООО «Поповское»,   МБОУ Поповская СОШ, Поповский детский сад был реорганизован путем присоединения  к школе, 4 крестьянско-фермерских хозяйств Можарский В.Г. (растениводство и животноводство) и Торопов Д.В., (животноводство), которые открылись в 2019 году Виль И.И. (животноводство), Несте</w:t>
      </w:r>
      <w:r w:rsidR="00906FFE">
        <w:rPr>
          <w:rFonts w:ascii="Times New Roman" w:hAnsi="Times New Roman" w:cs="Times New Roman"/>
          <w:sz w:val="28"/>
          <w:szCs w:val="28"/>
        </w:rPr>
        <w:t xml:space="preserve">ркина И.А. (растениводство), </w:t>
      </w:r>
      <w:r w:rsidR="00D47110">
        <w:rPr>
          <w:rFonts w:ascii="Times New Roman" w:hAnsi="Times New Roman" w:cs="Times New Roman"/>
          <w:sz w:val="28"/>
          <w:szCs w:val="28"/>
        </w:rPr>
        <w:t xml:space="preserve"> </w:t>
      </w:r>
      <w:r w:rsidR="00D47110" w:rsidRPr="00906FFE">
        <w:rPr>
          <w:rFonts w:ascii="Times New Roman" w:hAnsi="Times New Roman" w:cs="Times New Roman"/>
          <w:sz w:val="28"/>
          <w:szCs w:val="28"/>
        </w:rPr>
        <w:t>117</w:t>
      </w:r>
      <w:r w:rsidRPr="00906FFE">
        <w:rPr>
          <w:rFonts w:ascii="Times New Roman" w:hAnsi="Times New Roman" w:cs="Times New Roman"/>
          <w:sz w:val="28"/>
          <w:szCs w:val="28"/>
        </w:rPr>
        <w:t xml:space="preserve"> </w:t>
      </w:r>
      <w:r w:rsidRPr="005C54AA">
        <w:rPr>
          <w:rFonts w:ascii="Times New Roman" w:hAnsi="Times New Roman" w:cs="Times New Roman"/>
          <w:sz w:val="28"/>
          <w:szCs w:val="28"/>
        </w:rPr>
        <w:t>личных подсобных хозяйств.</w:t>
      </w:r>
      <w:r w:rsidRPr="005C54A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C54AA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0B127B" w:rsidRPr="009A62A9" w:rsidRDefault="000B127B" w:rsidP="00BA1E77">
      <w:pPr>
        <w:pStyle w:val="ae"/>
        <w:shd w:val="clear" w:color="auto" w:fill="FFFFFF"/>
        <w:rPr>
          <w:b/>
        </w:rPr>
      </w:pPr>
      <w:r w:rsidRPr="009A62A9">
        <w:rPr>
          <w:b/>
        </w:rPr>
        <w:t>Население, труд,</w:t>
      </w:r>
      <w:r w:rsidR="009A62A9" w:rsidRPr="009A62A9">
        <w:rPr>
          <w:b/>
        </w:rPr>
        <w:t xml:space="preserve"> </w:t>
      </w:r>
      <w:r w:rsidRPr="009A62A9">
        <w:rPr>
          <w:b/>
        </w:rPr>
        <w:t>занятость</w:t>
      </w:r>
    </w:p>
    <w:p w:rsidR="00BB0381" w:rsidRPr="00DE53DE" w:rsidRDefault="00BB0381" w:rsidP="00DE53DE">
      <w:pPr>
        <w:pStyle w:val="ae"/>
        <w:shd w:val="clear" w:color="auto" w:fill="FFFFFF"/>
        <w:rPr>
          <w:shd w:val="clear" w:color="auto" w:fill="FFFFFF"/>
        </w:rPr>
      </w:pPr>
      <w:r>
        <w:t xml:space="preserve">    </w:t>
      </w:r>
      <w:r w:rsidR="006D3F74" w:rsidRPr="00BB0381">
        <w:t>Чис</w:t>
      </w:r>
      <w:r w:rsidR="00064DE0" w:rsidRPr="00BB0381">
        <w:t>ленность населен</w:t>
      </w:r>
      <w:r w:rsidR="008A5B08">
        <w:t>ия на 01.01.2021</w:t>
      </w:r>
      <w:r w:rsidR="00A21189" w:rsidRPr="00BB0381">
        <w:t xml:space="preserve"> года составляет</w:t>
      </w:r>
      <w:r w:rsidR="00064DE0" w:rsidRPr="00BB0381">
        <w:t xml:space="preserve"> </w:t>
      </w:r>
      <w:r w:rsidR="00FA4DA7">
        <w:t>8</w:t>
      </w:r>
      <w:r w:rsidR="008A5B08">
        <w:t>66</w:t>
      </w:r>
      <w:r w:rsidR="006D3F74" w:rsidRPr="00BB0381">
        <w:t xml:space="preserve"> человек, </w:t>
      </w:r>
      <w:r w:rsidR="00A21189" w:rsidRPr="00BB0381">
        <w:rPr>
          <w:shd w:val="clear" w:color="auto" w:fill="FFFFFF"/>
        </w:rPr>
        <w:t>и</w:t>
      </w:r>
      <w:r w:rsidR="00D86A86" w:rsidRPr="00BB0381">
        <w:rPr>
          <w:shd w:val="clear" w:color="auto" w:fill="FFFFFF"/>
        </w:rPr>
        <w:t xml:space="preserve">з них </w:t>
      </w:r>
      <w:r w:rsidR="00205440" w:rsidRPr="00BB0381">
        <w:rPr>
          <w:shd w:val="clear" w:color="auto" w:fill="FFFFFF"/>
        </w:rPr>
        <w:t xml:space="preserve">пенсионеры – </w:t>
      </w:r>
      <w:r w:rsidR="00BB35FC">
        <w:rPr>
          <w:shd w:val="clear" w:color="auto" w:fill="FFFFFF"/>
        </w:rPr>
        <w:t>230</w:t>
      </w:r>
      <w:r w:rsidR="00205440" w:rsidRPr="00BB0381">
        <w:rPr>
          <w:shd w:val="clear" w:color="auto" w:fill="FFFFFF"/>
        </w:rPr>
        <w:t xml:space="preserve"> чел.,</w:t>
      </w:r>
      <w:r w:rsidR="00205440" w:rsidRPr="00BB0381">
        <w:t xml:space="preserve"> </w:t>
      </w:r>
      <w:r w:rsidR="00FA4DA7">
        <w:rPr>
          <w:shd w:val="clear" w:color="auto" w:fill="FFFFFF"/>
        </w:rPr>
        <w:t xml:space="preserve">детей – </w:t>
      </w:r>
      <w:r w:rsidR="00FA4DA7" w:rsidRPr="00BB35FC">
        <w:rPr>
          <w:shd w:val="clear" w:color="auto" w:fill="FFFFFF"/>
        </w:rPr>
        <w:t>186</w:t>
      </w:r>
      <w:r w:rsidR="00205440" w:rsidRPr="00BB0381">
        <w:rPr>
          <w:shd w:val="clear" w:color="auto" w:fill="FFFFFF"/>
        </w:rPr>
        <w:t xml:space="preserve"> чел, </w:t>
      </w:r>
      <w:r w:rsidR="00FC3A1C">
        <w:t xml:space="preserve">Трудоспособное население 436 </w:t>
      </w:r>
      <w:r w:rsidR="005C54AA" w:rsidRPr="00D74FF6">
        <w:t>человек, из них работ</w:t>
      </w:r>
      <w:r w:rsidR="00FC3A1C">
        <w:t>ают на территории сельсовета 110</w:t>
      </w:r>
      <w:r w:rsidR="005C54AA" w:rsidRPr="00D74FF6">
        <w:t xml:space="preserve"> чел., в том числе</w:t>
      </w:r>
      <w:r w:rsidR="00FC3A1C">
        <w:t>: в сельском хозяйстве занято 17</w:t>
      </w:r>
      <w:r w:rsidR="005C54AA" w:rsidRPr="00D74FF6">
        <w:t xml:space="preserve"> человека, в бюджетной сфере 65 чел. </w:t>
      </w:r>
      <w:r w:rsidR="005C54AA">
        <w:t>Не работают 16</w:t>
      </w:r>
      <w:r w:rsidR="00FC3A1C">
        <w:t>8</w:t>
      </w:r>
      <w:r w:rsidR="005C54AA" w:rsidRPr="00D74FF6">
        <w:t xml:space="preserve"> человек, из них на уче</w:t>
      </w:r>
      <w:r w:rsidR="00FC3A1C">
        <w:t>те в центре занятости состоят 18</w:t>
      </w:r>
      <w:r w:rsidR="008A5B08">
        <w:t xml:space="preserve"> </w:t>
      </w:r>
      <w:r w:rsidR="005C54AA" w:rsidRPr="00D74FF6">
        <w:t>человека</w:t>
      </w:r>
      <w:r w:rsidR="005C54AA" w:rsidRPr="00D74FF6">
        <w:rPr>
          <w:shd w:val="clear" w:color="auto" w:fill="FFFFFF"/>
        </w:rPr>
        <w:t xml:space="preserve">. Работают за пределами Знаменского сельсовета  </w:t>
      </w:r>
      <w:r w:rsidR="00FC3A1C">
        <w:rPr>
          <w:shd w:val="clear" w:color="auto" w:fill="FFFFFF"/>
        </w:rPr>
        <w:t xml:space="preserve">148 </w:t>
      </w:r>
      <w:r w:rsidR="005C54AA" w:rsidRPr="00D74FF6">
        <w:rPr>
          <w:shd w:val="clear" w:color="auto" w:fill="FFFFFF"/>
        </w:rPr>
        <w:t>человек.</w:t>
      </w:r>
    </w:p>
    <w:p w:rsidR="00BB0381" w:rsidRPr="009A62A9" w:rsidRDefault="00BB0381" w:rsidP="009A62A9">
      <w:pPr>
        <w:pStyle w:val="a3"/>
        <w:jc w:val="both"/>
        <w:rPr>
          <w:szCs w:val="28"/>
        </w:rPr>
      </w:pPr>
      <w:r w:rsidRPr="00BB0381">
        <w:rPr>
          <w:szCs w:val="28"/>
        </w:rPr>
        <w:t>Наблюдается естесственная и миграционная убыль населения.</w:t>
      </w:r>
    </w:p>
    <w:p w:rsidR="00205440" w:rsidRDefault="00205440" w:rsidP="00205440">
      <w:pPr>
        <w:rPr>
          <w:rFonts w:ascii="Times New Roman" w:hAnsi="Times New Roman" w:cs="Times New Roman"/>
          <w:b/>
          <w:sz w:val="28"/>
          <w:szCs w:val="28"/>
        </w:rPr>
      </w:pPr>
      <w:r w:rsidRPr="00205440">
        <w:rPr>
          <w:rFonts w:ascii="Times New Roman" w:hAnsi="Times New Roman" w:cs="Times New Roman"/>
          <w:b/>
          <w:sz w:val="28"/>
          <w:szCs w:val="28"/>
        </w:rPr>
        <w:t xml:space="preserve"> Экономическое развитие</w:t>
      </w:r>
    </w:p>
    <w:p w:rsidR="00205440" w:rsidRPr="009D58D2" w:rsidRDefault="00205440" w:rsidP="0020544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054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D58D2">
        <w:rPr>
          <w:rFonts w:ascii="Times New Roman" w:hAnsi="Times New Roman" w:cs="Times New Roman"/>
          <w:b/>
          <w:i/>
          <w:sz w:val="28"/>
          <w:szCs w:val="28"/>
        </w:rPr>
        <w:t>Сельскохозяйственное производство</w:t>
      </w:r>
    </w:p>
    <w:p w:rsidR="007052C7" w:rsidRPr="007052C7" w:rsidRDefault="007052C7" w:rsidP="007052C7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52C7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поселения сельскохозяйственным производством занимаются: ООО «Поповское», численность постоянных работников 29 человека, из них доярки 4, скотники 2, работники, занятые в подсобнных промышленных предприятиях 6 человек. Количество служащих 5 человек, из них специалисты 3 человек. С каждым годом численность работников уменьшается.</w:t>
      </w:r>
    </w:p>
    <w:p w:rsidR="00205440" w:rsidRPr="000422FE" w:rsidRDefault="00205440" w:rsidP="00205440">
      <w:pPr>
        <w:pStyle w:val="a3"/>
        <w:jc w:val="both"/>
      </w:pPr>
      <w:r w:rsidRPr="000422FE">
        <w:t>Сельхо</w:t>
      </w:r>
      <w:r w:rsidR="00786118">
        <w:t>зугодия всего составляют – 23536,9 га, из них пашни – всего 10734,9</w:t>
      </w:r>
      <w:r w:rsidRPr="000422FE">
        <w:t xml:space="preserve"> га в том числе</w:t>
      </w:r>
      <w:r w:rsidR="00786118">
        <w:t>: в акционерном обществе 8013,9</w:t>
      </w:r>
      <w:r w:rsidRPr="000422FE">
        <w:t xml:space="preserve"> га, крестья</w:t>
      </w:r>
      <w:r w:rsidR="00786118">
        <w:t>нском - фермерском хозяйстве 1921</w:t>
      </w:r>
      <w:r w:rsidRPr="000422FE">
        <w:t xml:space="preserve"> га, в личных подсобных хозяйствах на площади </w:t>
      </w:r>
      <w:smartTag w:uri="urn:schemas-microsoft-com:office:smarttags" w:element="metricconverter">
        <w:smartTagPr>
          <w:attr w:name="ProductID" w:val="80,7 га"/>
        </w:smartTagPr>
        <w:r w:rsidRPr="000422FE">
          <w:t>80,7 га</w:t>
        </w:r>
      </w:smartTag>
      <w:r w:rsidRPr="000422FE">
        <w:t xml:space="preserve">, выращиваются овощи и картофель. </w:t>
      </w:r>
    </w:p>
    <w:p w:rsidR="00E73249" w:rsidRPr="005C54AA" w:rsidRDefault="007052C7" w:rsidP="0073680D">
      <w:pPr>
        <w:pStyle w:val="a3"/>
        <w:jc w:val="both"/>
      </w:pPr>
      <w:r>
        <w:t xml:space="preserve">В ООО </w:t>
      </w:r>
      <w:r w:rsidR="008E04BA">
        <w:t>«Поповское» в 2021</w:t>
      </w:r>
      <w:r w:rsidR="00205440">
        <w:t xml:space="preserve"> году  поголовье крупного рогатого скота </w:t>
      </w:r>
      <w:r w:rsidR="00DF19F0">
        <w:t>–</w:t>
      </w:r>
      <w:r w:rsidR="00205440">
        <w:t xml:space="preserve"> </w:t>
      </w:r>
      <w:r w:rsidR="00DF19F0">
        <w:t xml:space="preserve">651 </w:t>
      </w:r>
      <w:r w:rsidR="0073680D">
        <w:t>голов, в том числе коровы 310.</w:t>
      </w:r>
      <w:r w:rsidR="00EA19F1">
        <w:rPr>
          <w:szCs w:val="28"/>
        </w:rPr>
        <w:t xml:space="preserve"> </w:t>
      </w:r>
    </w:p>
    <w:p w:rsidR="00205440" w:rsidRPr="00D87899" w:rsidRDefault="00205440" w:rsidP="0073680D">
      <w:pPr>
        <w:pStyle w:val="a3"/>
        <w:jc w:val="both"/>
      </w:pPr>
      <w:r>
        <w:lastRenderedPageBreak/>
        <w:t>В ООО «Поповское»</w:t>
      </w:r>
      <w:r w:rsidRPr="006929D0">
        <w:t xml:space="preserve"> </w:t>
      </w:r>
      <w:r w:rsidRPr="00850324">
        <w:t>существует проблемы,</w:t>
      </w:r>
      <w:r>
        <w:t xml:space="preserve"> такие как:</w:t>
      </w:r>
      <w:r w:rsidRPr="000B0977">
        <w:t xml:space="preserve"> </w:t>
      </w:r>
      <w:r w:rsidRPr="00850324">
        <w:t>износ сельскохозяйственной техники, низкий уровень окупаемости понесенных затрат связан с низки</w:t>
      </w:r>
      <w:r>
        <w:t>ми ценами на продукцию на рынке, устаревшая техника</w:t>
      </w:r>
      <w:r w:rsidRPr="00850324">
        <w:t>, нехватка</w:t>
      </w:r>
      <w:r>
        <w:t xml:space="preserve"> квалифицированных специалистов.</w:t>
      </w:r>
    </w:p>
    <w:p w:rsidR="00205440" w:rsidRDefault="00205440" w:rsidP="00205440">
      <w:pPr>
        <w:pStyle w:val="a3"/>
        <w:jc w:val="both"/>
      </w:pPr>
      <w:r>
        <w:t xml:space="preserve">Также на территории Знаменского сельсовета  </w:t>
      </w:r>
      <w:r w:rsidR="00A43724">
        <w:t>два крестьяно-фермерских</w:t>
      </w:r>
      <w:r w:rsidRPr="008E4E48">
        <w:t xml:space="preserve"> </w:t>
      </w:r>
      <w:r w:rsidR="00A43724">
        <w:t>хозяйств</w:t>
      </w:r>
      <w:r w:rsidR="00906FFE">
        <w:t xml:space="preserve">, </w:t>
      </w:r>
      <w:r w:rsidR="00D47110" w:rsidRPr="00BB35FC">
        <w:t>117 ЛПХ</w:t>
      </w:r>
      <w:r w:rsidRPr="00BB35FC">
        <w:t>, специализацией</w:t>
      </w:r>
      <w:r w:rsidRPr="008E4E48">
        <w:t xml:space="preserve"> которых является животноводство и рас</w:t>
      </w:r>
      <w:r w:rsidR="00A43724">
        <w:t>тениевод</w:t>
      </w:r>
      <w:r w:rsidR="008E04BA">
        <w:t>ство. На протяжении 2021</w:t>
      </w:r>
      <w:r w:rsidRPr="008E4E48">
        <w:t xml:space="preserve"> год</w:t>
      </w:r>
      <w:r>
        <w:t>а</w:t>
      </w:r>
      <w:r w:rsidRPr="008E4E48">
        <w:t xml:space="preserve"> численность крупного рогатого скота в личных подсобных хозяйствах сокращается.</w:t>
      </w:r>
    </w:p>
    <w:p w:rsidR="00205440" w:rsidRPr="009F0888" w:rsidRDefault="00205440" w:rsidP="00205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888">
        <w:rPr>
          <w:rFonts w:ascii="Times New Roman" w:hAnsi="Times New Roman" w:cs="Times New Roman"/>
          <w:sz w:val="28"/>
          <w:szCs w:val="28"/>
        </w:rPr>
        <w:t>Знаменским ветеринарным участко</w:t>
      </w:r>
      <w:r w:rsidR="00BE02A2">
        <w:rPr>
          <w:rFonts w:ascii="Times New Roman" w:hAnsi="Times New Roman" w:cs="Times New Roman"/>
          <w:sz w:val="28"/>
          <w:szCs w:val="28"/>
        </w:rPr>
        <w:t>вы</w:t>
      </w:r>
      <w:r w:rsidRPr="009F0888">
        <w:rPr>
          <w:rFonts w:ascii="Times New Roman" w:hAnsi="Times New Roman" w:cs="Times New Roman"/>
          <w:sz w:val="28"/>
          <w:szCs w:val="28"/>
        </w:rPr>
        <w:t xml:space="preserve">м планово  проводилось исследование скота частного  сектора, вакцинация птицы, собак и кошек. </w:t>
      </w:r>
    </w:p>
    <w:p w:rsidR="00A43724" w:rsidRDefault="00A43724" w:rsidP="00A43724">
      <w:pPr>
        <w:pStyle w:val="a3"/>
        <w:jc w:val="both"/>
        <w:rPr>
          <w:b/>
          <w:i/>
          <w:szCs w:val="28"/>
        </w:rPr>
      </w:pPr>
    </w:p>
    <w:p w:rsidR="00A43724" w:rsidRDefault="00A43724" w:rsidP="00A43724">
      <w:pPr>
        <w:pStyle w:val="a3"/>
        <w:jc w:val="both"/>
        <w:rPr>
          <w:b/>
          <w:i/>
          <w:szCs w:val="28"/>
        </w:rPr>
      </w:pPr>
      <w:r w:rsidRPr="00330B6F">
        <w:rPr>
          <w:b/>
          <w:i/>
          <w:szCs w:val="28"/>
        </w:rPr>
        <w:t>Дорожная деятельность</w:t>
      </w:r>
    </w:p>
    <w:p w:rsidR="00A43724" w:rsidRPr="00330B6F" w:rsidRDefault="00A43724" w:rsidP="00A43724">
      <w:pPr>
        <w:pStyle w:val="a3"/>
        <w:ind w:left="1080"/>
        <w:jc w:val="both"/>
        <w:rPr>
          <w:b/>
          <w:i/>
          <w:szCs w:val="28"/>
        </w:rPr>
      </w:pPr>
    </w:p>
    <w:p w:rsidR="00992913" w:rsidRDefault="00346A60" w:rsidP="00A22BA0">
      <w:pPr>
        <w:pStyle w:val="a3"/>
        <w:jc w:val="both"/>
      </w:pPr>
      <w:r>
        <w:t xml:space="preserve">   </w:t>
      </w:r>
      <w:r w:rsidR="00A43724" w:rsidRPr="009F0888">
        <w:t>Протяженн</w:t>
      </w:r>
      <w:r w:rsidR="00217E3B">
        <w:t>ость внутрипоселковых дорог 15,5</w:t>
      </w:r>
      <w:r w:rsidR="00A43724" w:rsidRPr="009F0888">
        <w:t xml:space="preserve"> км.</w:t>
      </w:r>
      <w:r w:rsidR="00A43724">
        <w:t xml:space="preserve">, </w:t>
      </w:r>
      <w:r w:rsidR="00217E3B">
        <w:t>из них с</w:t>
      </w:r>
      <w:r w:rsidR="00217E3B" w:rsidRPr="00217E3B">
        <w:t xml:space="preserve"> твердым усовершенствованным покрытием</w:t>
      </w:r>
      <w:r w:rsidR="00786118">
        <w:t xml:space="preserve"> 8,1</w:t>
      </w:r>
      <w:r w:rsidR="00217E3B">
        <w:t xml:space="preserve">  км., с</w:t>
      </w:r>
      <w:r w:rsidR="00217E3B" w:rsidRPr="00217E3B">
        <w:t xml:space="preserve"> твердым покрытием переходного типа</w:t>
      </w:r>
      <w:r w:rsidR="00217E3B">
        <w:t xml:space="preserve"> 3,3 км., с</w:t>
      </w:r>
      <w:r w:rsidR="00217E3B" w:rsidRPr="00217E3B">
        <w:t xml:space="preserve"> грунтовым покрытием</w:t>
      </w:r>
      <w:r w:rsidR="00786118">
        <w:t xml:space="preserve"> 6,1 </w:t>
      </w:r>
      <w:r w:rsidR="00217E3B">
        <w:t>км.</w:t>
      </w:r>
      <w:r w:rsidR="00A43724">
        <w:t xml:space="preserve"> </w:t>
      </w:r>
      <w:r w:rsidR="00217E3B">
        <w:t>В отчетном периоде ремонта дорог не производилось.</w:t>
      </w:r>
      <w:r w:rsidR="00A22BA0" w:rsidRPr="00A22BA0">
        <w:t xml:space="preserve"> </w:t>
      </w:r>
      <w:r w:rsidR="00A22BA0" w:rsidRPr="0094772C">
        <w:t>В целях обеспечения безопасности дорожного движения на улично-дорожной сети проведены разметки пешеходных переходов на дорогах с асфальтобетонным покрытием.</w:t>
      </w:r>
      <w:r w:rsidR="00217E3B">
        <w:t xml:space="preserve"> </w:t>
      </w:r>
      <w:r w:rsidR="00A43724" w:rsidRPr="00EC1C65">
        <w:t>Обслуживание населения по перевозке пассажиров осуществляет МУП «КомАвто», график маршрутов движения согласован. Остановки установлены в</w:t>
      </w:r>
      <w:r w:rsidR="00217E3B">
        <w:t xml:space="preserve"> п. Поповка, </w:t>
      </w:r>
    </w:p>
    <w:p w:rsidR="00A43724" w:rsidRPr="00283535" w:rsidRDefault="00217E3B" w:rsidP="00A22BA0">
      <w:pPr>
        <w:pStyle w:val="a3"/>
        <w:jc w:val="both"/>
      </w:pPr>
      <w:r>
        <w:t xml:space="preserve">п. Осиновка. </w:t>
      </w:r>
    </w:p>
    <w:p w:rsidR="007D230E" w:rsidRDefault="00EA19F1" w:rsidP="00992913">
      <w:pPr>
        <w:pStyle w:val="a3"/>
        <w:jc w:val="both"/>
        <w:rPr>
          <w:szCs w:val="28"/>
        </w:rPr>
      </w:pPr>
      <w:r w:rsidRPr="009E406E">
        <w:t xml:space="preserve">        </w:t>
      </w:r>
      <w:r w:rsidR="009E406E">
        <w:rPr>
          <w:szCs w:val="28"/>
        </w:rPr>
        <w:t>П</w:t>
      </w:r>
      <w:r w:rsidR="009E406E" w:rsidRPr="009C225F">
        <w:rPr>
          <w:szCs w:val="28"/>
        </w:rPr>
        <w:t xml:space="preserve">роизводилась очистка дорог от снега в зимний период. Во всех населенных пунктах поддерживалось уличное освещение.  </w:t>
      </w:r>
    </w:p>
    <w:p w:rsidR="00346A60" w:rsidRPr="009E406E" w:rsidRDefault="00346A60" w:rsidP="00992913">
      <w:pPr>
        <w:pStyle w:val="a3"/>
        <w:jc w:val="both"/>
      </w:pPr>
    </w:p>
    <w:p w:rsidR="007D230E" w:rsidRPr="00D43AEC" w:rsidRDefault="007D230E" w:rsidP="007D230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3AEC">
        <w:rPr>
          <w:rFonts w:ascii="Times New Roman" w:hAnsi="Times New Roman" w:cs="Times New Roman"/>
          <w:b/>
          <w:i/>
          <w:sz w:val="28"/>
          <w:szCs w:val="28"/>
        </w:rPr>
        <w:t>Торговля и платные услуги</w:t>
      </w:r>
    </w:p>
    <w:p w:rsidR="00E333B7" w:rsidRPr="009E406E" w:rsidRDefault="007D230E" w:rsidP="007D230E">
      <w:pPr>
        <w:jc w:val="both"/>
        <w:rPr>
          <w:rFonts w:ascii="Times New Roman" w:hAnsi="Times New Roman" w:cs="Times New Roman"/>
          <w:sz w:val="28"/>
          <w:szCs w:val="28"/>
        </w:rPr>
      </w:pPr>
      <w:r w:rsidRPr="009F0888">
        <w:rPr>
          <w:sz w:val="28"/>
          <w:szCs w:val="28"/>
        </w:rPr>
        <w:tab/>
      </w:r>
      <w:r w:rsidR="00FA698D">
        <w:rPr>
          <w:rFonts w:ascii="Times New Roman" w:hAnsi="Times New Roman" w:cs="Times New Roman"/>
          <w:sz w:val="28"/>
          <w:szCs w:val="28"/>
        </w:rPr>
        <w:t>По состоянию на 01.01.2021</w:t>
      </w:r>
      <w:r w:rsidRPr="007D230E">
        <w:rPr>
          <w:rFonts w:ascii="Times New Roman" w:hAnsi="Times New Roman" w:cs="Times New Roman"/>
          <w:sz w:val="28"/>
          <w:szCs w:val="28"/>
        </w:rPr>
        <w:t xml:space="preserve"> года в поселении функционирует шесть торговых точек, в том числе: 1- потребительской кооперации</w:t>
      </w:r>
      <w:r w:rsidR="00196473">
        <w:rPr>
          <w:rFonts w:ascii="Times New Roman" w:hAnsi="Times New Roman" w:cs="Times New Roman"/>
          <w:sz w:val="28"/>
          <w:szCs w:val="28"/>
        </w:rPr>
        <w:t>-</w:t>
      </w:r>
      <w:r w:rsidR="009E406E" w:rsidRPr="009E406E">
        <w:rPr>
          <w:rFonts w:ascii="Times New Roman" w:hAnsi="Times New Roman" w:cs="Times New Roman"/>
          <w:sz w:val="28"/>
          <w:szCs w:val="28"/>
        </w:rPr>
        <w:t xml:space="preserve"> Райпо</w:t>
      </w:r>
      <w:r w:rsidR="00196473">
        <w:rPr>
          <w:rFonts w:ascii="Times New Roman" w:hAnsi="Times New Roman" w:cs="Times New Roman"/>
          <w:sz w:val="28"/>
          <w:szCs w:val="28"/>
        </w:rPr>
        <w:t>;</w:t>
      </w:r>
      <w:r w:rsidRPr="007D230E">
        <w:rPr>
          <w:rFonts w:ascii="Times New Roman" w:hAnsi="Times New Roman" w:cs="Times New Roman"/>
          <w:sz w:val="28"/>
          <w:szCs w:val="28"/>
        </w:rPr>
        <w:t xml:space="preserve">  5-ть  - частные (и</w:t>
      </w:r>
      <w:r w:rsidR="009E406E">
        <w:rPr>
          <w:rFonts w:ascii="Times New Roman" w:hAnsi="Times New Roman" w:cs="Times New Roman"/>
          <w:sz w:val="28"/>
          <w:szCs w:val="28"/>
        </w:rPr>
        <w:t>ндивидуальных предпринимателей):</w:t>
      </w:r>
      <w:r w:rsidR="009E406E" w:rsidRPr="009E406E">
        <w:rPr>
          <w:rFonts w:ascii="Times New Roman" w:hAnsi="Times New Roman" w:cs="Times New Roman"/>
          <w:sz w:val="28"/>
          <w:szCs w:val="28"/>
        </w:rPr>
        <w:t xml:space="preserve"> «Мишутка» ИП Козлова,. </w:t>
      </w:r>
      <w:r w:rsidR="00196473">
        <w:rPr>
          <w:rFonts w:ascii="Times New Roman" w:hAnsi="Times New Roman" w:cs="Times New Roman"/>
          <w:sz w:val="28"/>
          <w:szCs w:val="28"/>
        </w:rPr>
        <w:t xml:space="preserve">  </w:t>
      </w:r>
      <w:r w:rsidR="009E406E" w:rsidRPr="009E406E">
        <w:rPr>
          <w:rFonts w:ascii="Times New Roman" w:hAnsi="Times New Roman" w:cs="Times New Roman"/>
          <w:sz w:val="28"/>
          <w:szCs w:val="28"/>
        </w:rPr>
        <w:t>ИП Мельник В.Н.магазин на Мира и в п. Осиновка), ИП. Оноприенко Г.Н.(пекарня и ма</w:t>
      </w:r>
      <w:r w:rsidR="00FA698D">
        <w:rPr>
          <w:rFonts w:ascii="Times New Roman" w:hAnsi="Times New Roman" w:cs="Times New Roman"/>
          <w:sz w:val="28"/>
          <w:szCs w:val="28"/>
        </w:rPr>
        <w:t>газин на Ленина)</w:t>
      </w:r>
      <w:r w:rsidR="009E406E" w:rsidRPr="009E406E">
        <w:rPr>
          <w:rFonts w:ascii="Times New Roman" w:hAnsi="Times New Roman" w:cs="Times New Roman"/>
          <w:sz w:val="28"/>
          <w:szCs w:val="28"/>
        </w:rPr>
        <w:t>.</w:t>
      </w:r>
      <w:r w:rsidR="00FA698D">
        <w:rPr>
          <w:rFonts w:ascii="Times New Roman" w:hAnsi="Times New Roman" w:cs="Times New Roman"/>
          <w:sz w:val="28"/>
          <w:szCs w:val="28"/>
        </w:rPr>
        <w:t xml:space="preserve"> </w:t>
      </w:r>
      <w:r w:rsidR="00196473">
        <w:rPr>
          <w:rFonts w:ascii="Times New Roman" w:hAnsi="Times New Roman" w:cs="Times New Roman"/>
          <w:sz w:val="28"/>
          <w:szCs w:val="28"/>
        </w:rPr>
        <w:t>И.П. Макбаева А.Т.(открылся новый магазин на ул.Мира</w:t>
      </w:r>
      <w:r w:rsidR="004F3A96">
        <w:rPr>
          <w:rFonts w:ascii="Times New Roman" w:hAnsi="Times New Roman" w:cs="Times New Roman"/>
          <w:sz w:val="28"/>
          <w:szCs w:val="28"/>
        </w:rPr>
        <w:t>.</w:t>
      </w:r>
      <w:r w:rsidR="00196473">
        <w:rPr>
          <w:rFonts w:ascii="Times New Roman" w:hAnsi="Times New Roman" w:cs="Times New Roman"/>
          <w:sz w:val="28"/>
          <w:szCs w:val="28"/>
        </w:rPr>
        <w:t xml:space="preserve"> </w:t>
      </w:r>
      <w:r w:rsidR="00FA698D">
        <w:rPr>
          <w:rFonts w:ascii="Times New Roman" w:hAnsi="Times New Roman" w:cs="Times New Roman"/>
          <w:sz w:val="28"/>
          <w:szCs w:val="28"/>
        </w:rPr>
        <w:t>Работают одна столовая</w:t>
      </w:r>
      <w:r w:rsidRPr="009E406E">
        <w:rPr>
          <w:rFonts w:ascii="Times New Roman" w:hAnsi="Times New Roman" w:cs="Times New Roman"/>
          <w:sz w:val="28"/>
          <w:szCs w:val="28"/>
        </w:rPr>
        <w:t xml:space="preserve"> (ш</w:t>
      </w:r>
      <w:r w:rsidR="00FA698D">
        <w:rPr>
          <w:rFonts w:ascii="Times New Roman" w:hAnsi="Times New Roman" w:cs="Times New Roman"/>
          <w:sz w:val="28"/>
          <w:szCs w:val="28"/>
        </w:rPr>
        <w:t>кольная )</w:t>
      </w:r>
      <w:r w:rsidRPr="009E40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230E" w:rsidRPr="003037C9" w:rsidRDefault="007D230E" w:rsidP="007D230E">
      <w:pPr>
        <w:jc w:val="both"/>
        <w:rPr>
          <w:b/>
          <w:i/>
          <w:sz w:val="28"/>
          <w:szCs w:val="28"/>
        </w:rPr>
      </w:pPr>
      <w:r w:rsidRPr="003037C9">
        <w:rPr>
          <w:rFonts w:ascii="Times New Roman" w:hAnsi="Times New Roman" w:cs="Times New Roman"/>
          <w:b/>
          <w:i/>
          <w:sz w:val="28"/>
          <w:szCs w:val="28"/>
        </w:rPr>
        <w:t>Бюджет Знаменского сельсовета</w:t>
      </w:r>
      <w:r w:rsidRPr="003037C9">
        <w:rPr>
          <w:b/>
          <w:i/>
          <w:sz w:val="28"/>
          <w:szCs w:val="28"/>
        </w:rPr>
        <w:t xml:space="preserve">       </w:t>
      </w:r>
    </w:p>
    <w:p w:rsidR="007D230E" w:rsidRPr="003037C9" w:rsidRDefault="007D230E" w:rsidP="004E2D77">
      <w:pPr>
        <w:pStyle w:val="a3"/>
        <w:rPr>
          <w:shd w:val="clear" w:color="auto" w:fill="FFFFFF"/>
        </w:rPr>
      </w:pPr>
      <w:r w:rsidRPr="003037C9">
        <w:rPr>
          <w:shd w:val="clear" w:color="auto" w:fill="FFFFFF"/>
        </w:rPr>
        <w:t>Ме</w:t>
      </w:r>
      <w:r w:rsidR="00346A60" w:rsidRPr="003037C9">
        <w:rPr>
          <w:shd w:val="clear" w:color="auto" w:fill="FFFFFF"/>
        </w:rPr>
        <w:t>стный бюджет по дох</w:t>
      </w:r>
      <w:r w:rsidR="00FA698D" w:rsidRPr="003037C9">
        <w:rPr>
          <w:shd w:val="clear" w:color="auto" w:fill="FFFFFF"/>
        </w:rPr>
        <w:t>одам  за 2021</w:t>
      </w:r>
      <w:r w:rsidRPr="003037C9">
        <w:rPr>
          <w:shd w:val="clear" w:color="auto" w:fill="FFFFFF"/>
        </w:rPr>
        <w:t xml:space="preserve"> год исполнен на </w:t>
      </w:r>
      <w:r w:rsidR="003037C9">
        <w:rPr>
          <w:shd w:val="clear" w:color="auto" w:fill="FFFFFF"/>
        </w:rPr>
        <w:t>98,8</w:t>
      </w:r>
      <w:r w:rsidRPr="003037C9">
        <w:rPr>
          <w:shd w:val="clear" w:color="auto" w:fill="FFFFFF"/>
        </w:rPr>
        <w:t xml:space="preserve"> % (из предусмотренных на год </w:t>
      </w:r>
      <w:r w:rsidR="003037C9">
        <w:rPr>
          <w:shd w:val="clear" w:color="auto" w:fill="FFFFFF"/>
        </w:rPr>
        <w:t>5 439 329,89</w:t>
      </w:r>
      <w:r w:rsidRPr="003037C9">
        <w:rPr>
          <w:shd w:val="clear" w:color="auto" w:fill="FFFFFF"/>
        </w:rPr>
        <w:t xml:space="preserve"> руб. исполнено </w:t>
      </w:r>
      <w:r w:rsidR="003037C9">
        <w:rPr>
          <w:shd w:val="clear" w:color="auto" w:fill="FFFFFF"/>
        </w:rPr>
        <w:t xml:space="preserve">5438 </w:t>
      </w:r>
      <w:r w:rsidR="00EC11C6" w:rsidRPr="003037C9">
        <w:rPr>
          <w:shd w:val="clear" w:color="auto" w:fill="FFFFFF"/>
        </w:rPr>
        <w:t>596,6</w:t>
      </w:r>
      <w:r w:rsidR="009B6B67" w:rsidRPr="003037C9">
        <w:rPr>
          <w:shd w:val="clear" w:color="auto" w:fill="FFFFFF"/>
        </w:rPr>
        <w:t>7</w:t>
      </w:r>
      <w:r w:rsidRPr="003037C9">
        <w:rPr>
          <w:shd w:val="clear" w:color="auto" w:fill="FFFFFF"/>
        </w:rPr>
        <w:t xml:space="preserve"> руб.).</w:t>
      </w:r>
    </w:p>
    <w:p w:rsidR="007D230E" w:rsidRPr="003037C9" w:rsidRDefault="007D230E" w:rsidP="004E2D77">
      <w:pPr>
        <w:pStyle w:val="a3"/>
        <w:rPr>
          <w:shd w:val="clear" w:color="auto" w:fill="FFFFFF"/>
        </w:rPr>
      </w:pPr>
      <w:r w:rsidRPr="003037C9">
        <w:rPr>
          <w:shd w:val="clear" w:color="auto" w:fill="FFFFFF"/>
        </w:rPr>
        <w:t>Собираемость по налогам составила:</w:t>
      </w:r>
      <w:r w:rsidRPr="003037C9">
        <w:br/>
      </w:r>
      <w:r w:rsidRPr="003037C9">
        <w:rPr>
          <w:shd w:val="clear" w:color="auto" w:fill="FFFFFF"/>
        </w:rPr>
        <w:t xml:space="preserve">Налог на доходы физических лиц: план </w:t>
      </w:r>
      <w:r w:rsidR="00C467FC">
        <w:rPr>
          <w:shd w:val="clear" w:color="auto" w:fill="FFFFFF"/>
        </w:rPr>
        <w:t>3189</w:t>
      </w:r>
      <w:r w:rsidR="00EC11C6" w:rsidRPr="003037C9">
        <w:rPr>
          <w:shd w:val="clear" w:color="auto" w:fill="FFFFFF"/>
        </w:rPr>
        <w:t>00</w:t>
      </w:r>
      <w:r w:rsidRPr="003037C9">
        <w:rPr>
          <w:shd w:val="clear" w:color="auto" w:fill="FFFFFF"/>
        </w:rPr>
        <w:t xml:space="preserve"> руб. исполнен на </w:t>
      </w:r>
      <w:r w:rsidR="00C467FC">
        <w:rPr>
          <w:shd w:val="clear" w:color="auto" w:fill="FFFFFF"/>
        </w:rPr>
        <w:t>318947,76</w:t>
      </w:r>
      <w:r w:rsidRPr="003037C9">
        <w:rPr>
          <w:shd w:val="clear" w:color="auto" w:fill="FFFFFF"/>
        </w:rPr>
        <w:t xml:space="preserve"> руб. процент </w:t>
      </w:r>
      <w:r w:rsidR="00C467FC">
        <w:rPr>
          <w:shd w:val="clear" w:color="auto" w:fill="FFFFFF"/>
        </w:rPr>
        <w:t>выполнения 99,63</w:t>
      </w:r>
      <w:r w:rsidR="0082288D" w:rsidRPr="003037C9">
        <w:rPr>
          <w:shd w:val="clear" w:color="auto" w:fill="FFFFFF"/>
        </w:rPr>
        <w:t xml:space="preserve"> %. </w:t>
      </w:r>
    </w:p>
    <w:p w:rsidR="007D230E" w:rsidRPr="003037C9" w:rsidRDefault="007D230E" w:rsidP="004E2D77">
      <w:pPr>
        <w:pStyle w:val="a3"/>
        <w:rPr>
          <w:shd w:val="clear" w:color="auto" w:fill="FFFFFF"/>
        </w:rPr>
      </w:pPr>
      <w:r w:rsidRPr="003037C9">
        <w:t xml:space="preserve">Налог на имущество физических лиц план </w:t>
      </w:r>
      <w:r w:rsidR="006276AB">
        <w:t>163</w:t>
      </w:r>
      <w:r w:rsidR="0082288D" w:rsidRPr="003037C9">
        <w:t>00</w:t>
      </w:r>
      <w:r w:rsidRPr="003037C9">
        <w:t xml:space="preserve"> руб., исполнен </w:t>
      </w:r>
      <w:r w:rsidR="006276AB">
        <w:t>164</w:t>
      </w:r>
      <w:r w:rsidR="00895152">
        <w:t>00,32 руб.— выполнен 100,25%.</w:t>
      </w:r>
      <w:r w:rsidRPr="003037C9">
        <w:rPr>
          <w:color w:val="FF0000"/>
        </w:rPr>
        <w:br/>
      </w:r>
      <w:r w:rsidRPr="003037C9">
        <w:rPr>
          <w:shd w:val="clear" w:color="auto" w:fill="FFFFFF"/>
        </w:rPr>
        <w:t xml:space="preserve">Земельный налог план </w:t>
      </w:r>
      <w:r w:rsidR="006276AB">
        <w:rPr>
          <w:shd w:val="clear" w:color="auto" w:fill="FFFFFF"/>
        </w:rPr>
        <w:t xml:space="preserve"> 249 700</w:t>
      </w:r>
      <w:r w:rsidRPr="003037C9">
        <w:rPr>
          <w:shd w:val="clear" w:color="auto" w:fill="FFFFFF"/>
        </w:rPr>
        <w:t xml:space="preserve"> руб., исполнено </w:t>
      </w:r>
      <w:r w:rsidR="006276AB">
        <w:rPr>
          <w:shd w:val="clear" w:color="auto" w:fill="FFFFFF"/>
        </w:rPr>
        <w:t xml:space="preserve"> 248 852,42</w:t>
      </w:r>
      <w:r w:rsidR="004B1D3A" w:rsidRPr="003037C9">
        <w:rPr>
          <w:shd w:val="clear" w:color="auto" w:fill="FFFFFF"/>
        </w:rPr>
        <w:t xml:space="preserve"> руб. — выполнен 100</w:t>
      </w:r>
      <w:r w:rsidR="006276AB">
        <w:rPr>
          <w:shd w:val="clear" w:color="auto" w:fill="FFFFFF"/>
        </w:rPr>
        <w:t>,06%</w:t>
      </w:r>
      <w:r w:rsidRPr="003037C9">
        <w:rPr>
          <w:shd w:val="clear" w:color="auto" w:fill="FFFFFF"/>
        </w:rPr>
        <w:t>;</w:t>
      </w:r>
    </w:p>
    <w:p w:rsidR="007D230E" w:rsidRPr="003037C9" w:rsidRDefault="007D230E" w:rsidP="004E2D77">
      <w:pPr>
        <w:pStyle w:val="a3"/>
        <w:rPr>
          <w:rFonts w:eastAsiaTheme="minorEastAsia"/>
          <w:shd w:val="clear" w:color="auto" w:fill="FFFFFF"/>
        </w:rPr>
      </w:pPr>
      <w:r w:rsidRPr="003037C9">
        <w:lastRenderedPageBreak/>
        <w:t xml:space="preserve">Единый  сельхозяйственный  налог план </w:t>
      </w:r>
      <w:r w:rsidR="006276AB">
        <w:t>30 0</w:t>
      </w:r>
      <w:r w:rsidR="004B1D3A" w:rsidRPr="003037C9">
        <w:t>00</w:t>
      </w:r>
      <w:r w:rsidRPr="003037C9">
        <w:t xml:space="preserve"> руб. исполнено </w:t>
      </w:r>
      <w:r w:rsidR="006276AB">
        <w:t>30 000,50</w:t>
      </w:r>
      <w:r w:rsidR="00CD04AE" w:rsidRPr="003037C9">
        <w:t xml:space="preserve"> руб., выполнен на 100,0</w:t>
      </w:r>
      <w:r w:rsidR="004B1D3A" w:rsidRPr="003037C9">
        <w:t>%.</w:t>
      </w:r>
    </w:p>
    <w:p w:rsidR="00CD04AE" w:rsidRPr="003037C9" w:rsidRDefault="007D230E" w:rsidP="004E2D77">
      <w:pPr>
        <w:pStyle w:val="a3"/>
        <w:rPr>
          <w:rFonts w:eastAsiaTheme="minorEastAsia"/>
        </w:rPr>
      </w:pPr>
      <w:r w:rsidRPr="003037C9">
        <w:rPr>
          <w:rFonts w:eastAsiaTheme="minorEastAsia"/>
          <w:b/>
        </w:rPr>
        <w:t xml:space="preserve">Расходы бюджета </w:t>
      </w:r>
      <w:r w:rsidRPr="003037C9">
        <w:rPr>
          <w:rFonts w:eastAsiaTheme="minorEastAsia"/>
        </w:rPr>
        <w:t xml:space="preserve">исполнены </w:t>
      </w:r>
      <w:r w:rsidR="00895152">
        <w:rPr>
          <w:rFonts w:eastAsiaTheme="minorEastAsia"/>
        </w:rPr>
        <w:t>89,19</w:t>
      </w:r>
      <w:r w:rsidRPr="003037C9">
        <w:rPr>
          <w:rFonts w:eastAsiaTheme="minorEastAsia"/>
        </w:rPr>
        <w:t xml:space="preserve">%  (из предусмотренных на год </w:t>
      </w:r>
      <w:r w:rsidR="00895152">
        <w:rPr>
          <w:rFonts w:eastAsiaTheme="minorEastAsia"/>
        </w:rPr>
        <w:t>5 795 038,44</w:t>
      </w:r>
      <w:r w:rsidRPr="003037C9">
        <w:rPr>
          <w:rFonts w:eastAsiaTheme="minorEastAsia"/>
        </w:rPr>
        <w:t xml:space="preserve"> руб. исполнено </w:t>
      </w:r>
      <w:r w:rsidR="00895152">
        <w:rPr>
          <w:rFonts w:eastAsiaTheme="minorEastAsia"/>
        </w:rPr>
        <w:t>5168 711,0</w:t>
      </w:r>
      <w:r w:rsidR="004B1D3A" w:rsidRPr="003037C9">
        <w:rPr>
          <w:rFonts w:eastAsiaTheme="minorEastAsia"/>
        </w:rPr>
        <w:t>3</w:t>
      </w:r>
      <w:r w:rsidRPr="003037C9">
        <w:rPr>
          <w:rFonts w:eastAsiaTheme="minorEastAsia"/>
        </w:rPr>
        <w:t xml:space="preserve"> руб.)</w:t>
      </w:r>
    </w:p>
    <w:p w:rsidR="007D230E" w:rsidRPr="003037C9" w:rsidRDefault="007D230E" w:rsidP="004E2D77">
      <w:pPr>
        <w:pStyle w:val="a3"/>
        <w:rPr>
          <w:rFonts w:eastAsiaTheme="minorEastAsia"/>
        </w:rPr>
      </w:pPr>
      <w:r w:rsidRPr="003037C9">
        <w:rPr>
          <w:rFonts w:eastAsiaTheme="minorEastAsia"/>
        </w:rPr>
        <w:t xml:space="preserve">Затраты на администрацию составили </w:t>
      </w:r>
      <w:r w:rsidR="00895152">
        <w:rPr>
          <w:rFonts w:eastAsiaTheme="minorEastAsia"/>
        </w:rPr>
        <w:t>2 943 443,23</w:t>
      </w:r>
      <w:r w:rsidRPr="003037C9">
        <w:rPr>
          <w:rFonts w:eastAsiaTheme="minorEastAsia"/>
        </w:rPr>
        <w:t xml:space="preserve"> руб. это </w:t>
      </w:r>
      <w:r w:rsidR="00895152">
        <w:rPr>
          <w:rFonts w:eastAsiaTheme="minorEastAsia"/>
        </w:rPr>
        <w:t>88,19</w:t>
      </w:r>
      <w:r w:rsidR="006B1079" w:rsidRPr="003037C9">
        <w:rPr>
          <w:rFonts w:eastAsiaTheme="minorEastAsia"/>
        </w:rPr>
        <w:t xml:space="preserve"> </w:t>
      </w:r>
      <w:r w:rsidRPr="003037C9">
        <w:rPr>
          <w:rFonts w:eastAsiaTheme="minorEastAsia"/>
        </w:rPr>
        <w:t>% к плану.</w:t>
      </w:r>
    </w:p>
    <w:p w:rsidR="007D230E" w:rsidRPr="003037C9" w:rsidRDefault="007D230E" w:rsidP="004E2D77">
      <w:pPr>
        <w:pStyle w:val="a3"/>
      </w:pPr>
      <w:r w:rsidRPr="003037C9">
        <w:t xml:space="preserve">Дорожное хозяйство (дорожные фонды) исполнено </w:t>
      </w:r>
      <w:r w:rsidR="00895152">
        <w:t>97,78</w:t>
      </w:r>
      <w:r w:rsidR="001417E1" w:rsidRPr="003037C9">
        <w:t xml:space="preserve"> </w:t>
      </w:r>
      <w:r w:rsidRPr="003037C9">
        <w:t>%</w:t>
      </w:r>
      <w:r w:rsidRPr="003037C9">
        <w:br/>
        <w:t xml:space="preserve">план </w:t>
      </w:r>
      <w:r w:rsidR="00801291">
        <w:t>398 506,11</w:t>
      </w:r>
      <w:r w:rsidR="00895152">
        <w:t xml:space="preserve"> руб.,</w:t>
      </w:r>
      <w:r w:rsidRPr="003037C9">
        <w:t xml:space="preserve">  </w:t>
      </w:r>
    </w:p>
    <w:p w:rsidR="007D230E" w:rsidRPr="003037C9" w:rsidRDefault="007D230E" w:rsidP="004E2D77">
      <w:pPr>
        <w:pStyle w:val="a3"/>
      </w:pPr>
      <w:r w:rsidRPr="003037C9">
        <w:t xml:space="preserve">Благоустройство  исполнено на </w:t>
      </w:r>
      <w:r w:rsidR="00801291">
        <w:t>85,16</w:t>
      </w:r>
      <w:r w:rsidRPr="003037C9">
        <w:t xml:space="preserve"> % </w:t>
      </w:r>
      <w:r w:rsidR="00801291">
        <w:t xml:space="preserve"> </w:t>
      </w:r>
      <w:r w:rsidRPr="003037C9">
        <w:t xml:space="preserve">план </w:t>
      </w:r>
      <w:r w:rsidR="00C83347" w:rsidRPr="003037C9">
        <w:t>992478,60</w:t>
      </w:r>
      <w:r w:rsidRPr="003037C9">
        <w:t xml:space="preserve"> руб, исполнено </w:t>
      </w:r>
      <w:r w:rsidR="00801291">
        <w:t>1 115 244,71</w:t>
      </w:r>
      <w:r w:rsidRPr="003037C9">
        <w:t xml:space="preserve"> руб.</w:t>
      </w:r>
    </w:p>
    <w:p w:rsidR="007D230E" w:rsidRPr="003037C9" w:rsidRDefault="007D230E" w:rsidP="004E2D77">
      <w:pPr>
        <w:pStyle w:val="a3"/>
      </w:pPr>
      <w:r w:rsidRPr="003037C9">
        <w:t xml:space="preserve">Культура исполнено на </w:t>
      </w:r>
      <w:r w:rsidR="00801291">
        <w:t>99</w:t>
      </w:r>
      <w:r w:rsidR="00C83347" w:rsidRPr="003037C9">
        <w:t>,</w:t>
      </w:r>
      <w:r w:rsidR="00801291">
        <w:t>98</w:t>
      </w:r>
      <w:r w:rsidRPr="003037C9">
        <w:t xml:space="preserve">% план </w:t>
      </w:r>
      <w:r w:rsidR="00C83347" w:rsidRPr="003037C9">
        <w:t>454740</w:t>
      </w:r>
      <w:r w:rsidRPr="003037C9">
        <w:t xml:space="preserve"> руб. исполнено</w:t>
      </w:r>
      <w:r w:rsidR="004E2D77" w:rsidRPr="003037C9">
        <w:t xml:space="preserve"> </w:t>
      </w:r>
      <w:r w:rsidR="00801291">
        <w:t>61 285</w:t>
      </w:r>
      <w:r w:rsidRPr="003037C9">
        <w:t xml:space="preserve"> руб.</w:t>
      </w:r>
    </w:p>
    <w:p w:rsidR="007D230E" w:rsidRPr="005942F1" w:rsidRDefault="007D230E" w:rsidP="009E5635">
      <w:pPr>
        <w:pStyle w:val="a3"/>
      </w:pPr>
      <w:r w:rsidRPr="003037C9">
        <w:t xml:space="preserve">Пенсионное обеспечение  исполнено на </w:t>
      </w:r>
      <w:r w:rsidR="005942F1" w:rsidRPr="003037C9">
        <w:t>100</w:t>
      </w:r>
      <w:r w:rsidR="009E5635" w:rsidRPr="003037C9">
        <w:t xml:space="preserve"> </w:t>
      </w:r>
      <w:r w:rsidRPr="003037C9">
        <w:t xml:space="preserve">% план </w:t>
      </w:r>
      <w:r w:rsidR="00C83347" w:rsidRPr="003037C9">
        <w:t>400064,40</w:t>
      </w:r>
      <w:r w:rsidRPr="003037C9">
        <w:t xml:space="preserve"> руб. испо</w:t>
      </w:r>
      <w:r w:rsidR="004E2D77" w:rsidRPr="003037C9">
        <w:t>л</w:t>
      </w:r>
      <w:r w:rsidRPr="003037C9">
        <w:t xml:space="preserve">нено </w:t>
      </w:r>
      <w:r w:rsidR="00801291">
        <w:t>453 336,0</w:t>
      </w:r>
      <w:r w:rsidR="005942F1" w:rsidRPr="003037C9">
        <w:t>0</w:t>
      </w:r>
      <w:r w:rsidRPr="005942F1">
        <w:t xml:space="preserve"> </w:t>
      </w:r>
    </w:p>
    <w:p w:rsidR="009E5635" w:rsidRPr="009E5635" w:rsidRDefault="009E5635" w:rsidP="009E5635">
      <w:pPr>
        <w:pStyle w:val="a3"/>
      </w:pPr>
    </w:p>
    <w:p w:rsidR="007D230E" w:rsidRDefault="007D230E" w:rsidP="007D230E">
      <w:pPr>
        <w:pStyle w:val="a5"/>
        <w:spacing w:after="0"/>
        <w:rPr>
          <w:b/>
          <w:i/>
          <w:sz w:val="28"/>
          <w:szCs w:val="28"/>
        </w:rPr>
      </w:pPr>
      <w:r w:rsidRPr="00375FEF">
        <w:rPr>
          <w:b/>
          <w:i/>
          <w:sz w:val="28"/>
          <w:szCs w:val="28"/>
        </w:rPr>
        <w:t>Жилищно-коммунальное хозяйство</w:t>
      </w:r>
    </w:p>
    <w:p w:rsidR="007D230E" w:rsidRPr="00375FEF" w:rsidRDefault="007D230E" w:rsidP="007D230E">
      <w:pPr>
        <w:pStyle w:val="a5"/>
        <w:spacing w:after="0"/>
        <w:rPr>
          <w:b/>
          <w:i/>
          <w:sz w:val="28"/>
          <w:szCs w:val="28"/>
        </w:rPr>
      </w:pPr>
    </w:p>
    <w:p w:rsidR="007D230E" w:rsidRPr="004C608B" w:rsidRDefault="007D230E" w:rsidP="007D230E">
      <w:pPr>
        <w:pStyle w:val="a5"/>
        <w:spacing w:after="0"/>
        <w:jc w:val="both"/>
        <w:rPr>
          <w:sz w:val="28"/>
          <w:szCs w:val="28"/>
        </w:rPr>
      </w:pPr>
      <w:r w:rsidRPr="004C608B">
        <w:rPr>
          <w:sz w:val="28"/>
          <w:szCs w:val="28"/>
        </w:rPr>
        <w:t xml:space="preserve">         В поселен</w:t>
      </w:r>
      <w:r w:rsidR="0044631F">
        <w:rPr>
          <w:sz w:val="28"/>
          <w:szCs w:val="28"/>
        </w:rPr>
        <w:t xml:space="preserve">ии Знаменского </w:t>
      </w:r>
      <w:r w:rsidR="00FA698D">
        <w:rPr>
          <w:sz w:val="28"/>
          <w:szCs w:val="28"/>
        </w:rPr>
        <w:t>сельсовета в 2021</w:t>
      </w:r>
      <w:r w:rsidRPr="004C608B">
        <w:rPr>
          <w:sz w:val="28"/>
          <w:szCs w:val="28"/>
        </w:rPr>
        <w:t xml:space="preserve"> году жилищный фонд составил 17 тыс. кв. метров общей площади. Уровень благоустройства жилищного фонда характеризуется следующими данными: общая площадь, оборудованная  только водопроводом, составляет 85%, водопроводом, центральным отоплением, ваннами и туалетом  16%.</w:t>
      </w:r>
    </w:p>
    <w:p w:rsidR="007D230E" w:rsidRPr="004C608B" w:rsidRDefault="007D230E" w:rsidP="007D230E">
      <w:pPr>
        <w:pStyle w:val="a5"/>
        <w:spacing w:after="0"/>
        <w:jc w:val="both"/>
        <w:rPr>
          <w:sz w:val="28"/>
          <w:szCs w:val="28"/>
        </w:rPr>
      </w:pPr>
      <w:r w:rsidRPr="004C608B">
        <w:rPr>
          <w:sz w:val="28"/>
          <w:szCs w:val="28"/>
        </w:rPr>
        <w:tab/>
        <w:t>В пос</w:t>
      </w:r>
      <w:r w:rsidR="00CE7606">
        <w:rPr>
          <w:sz w:val="28"/>
          <w:szCs w:val="28"/>
        </w:rPr>
        <w:t>е</w:t>
      </w:r>
      <w:r w:rsidR="00FA698D">
        <w:rPr>
          <w:sz w:val="28"/>
          <w:szCs w:val="28"/>
        </w:rPr>
        <w:t>лении по состоянию на 01.01.2021</w:t>
      </w:r>
      <w:r w:rsidRPr="004C608B">
        <w:rPr>
          <w:sz w:val="28"/>
          <w:szCs w:val="28"/>
        </w:rPr>
        <w:t xml:space="preserve"> состояло на учете на приобретение и улучшение жилищных условий восемь семей. В поселении отсутствует строительная фирма, и нет предпринимателей, имеющих лицензию на строительство и капитальный ремонт жилья, а также удаленность от райцентра не привлекает строительные фирмы для заключения договоров по капитальному ремонту. Поэтому в рамках капитального ремонта выполняются лишь самые неотложные работы.</w:t>
      </w:r>
    </w:p>
    <w:p w:rsidR="007D230E" w:rsidRPr="004C608B" w:rsidRDefault="007D230E" w:rsidP="007D230E">
      <w:pPr>
        <w:pStyle w:val="a3"/>
        <w:jc w:val="both"/>
      </w:pPr>
      <w:r w:rsidRPr="004C608B">
        <w:t xml:space="preserve">           Оказанием жилищно-коммунальных услуг занимается специализированное предприятие МУП «Комхоз» Карасукского района, которое обслуживает котельную поселка  Поповка и население, имеющее центральное отопление, и осуществляет населению ежемесячно  расчет платежей по отоплению и сбор платежей за оказанные услуги, с учетом льгот и субсидий.</w:t>
      </w:r>
    </w:p>
    <w:p w:rsidR="007D230E" w:rsidRPr="004C608B" w:rsidRDefault="007D230E" w:rsidP="007D230E">
      <w:pPr>
        <w:pStyle w:val="a3"/>
        <w:jc w:val="both"/>
      </w:pPr>
      <w:r w:rsidRPr="004C608B">
        <w:t xml:space="preserve">           На территории поселения функ</w:t>
      </w:r>
      <w:r w:rsidR="006B0769">
        <w:t xml:space="preserve">ционирует одна котельная, </w:t>
      </w:r>
      <w:r w:rsidRPr="004C608B">
        <w:t xml:space="preserve">находящаяся в хозведении МУП «Комхоз» Карасукского района. Работают в котельной 4 человека. Протяженность тепловых сетей </w:t>
      </w:r>
      <w:smartTag w:uri="urn:schemas-microsoft-com:office:smarttags" w:element="metricconverter">
        <w:smartTagPr>
          <w:attr w:name="ProductID" w:val="1,9 км"/>
        </w:smartTagPr>
        <w:r w:rsidRPr="004C608B">
          <w:t>1,9 км</w:t>
        </w:r>
      </w:smartTag>
      <w:r w:rsidRPr="004C608B">
        <w:t>. Объекты отопления: МБОУ Поповская СОШ, МБДОУ Поповский детский</w:t>
      </w:r>
      <w:r w:rsidR="0074078B">
        <w:t xml:space="preserve"> сад, </w:t>
      </w:r>
      <w:r w:rsidRPr="004C608B">
        <w:t xml:space="preserve"> ФАП п. Поповка, здание администрации Знаменского сельсовета, магазин РАЙПО, магазин ТЦ Николаевский,  почтовое отделение, отделение узла, центральная контора, ООО «Поповское», гаражи и жилые дома.</w:t>
      </w:r>
    </w:p>
    <w:p w:rsidR="007D230E" w:rsidRPr="004C608B" w:rsidRDefault="007D230E" w:rsidP="007D230E">
      <w:pPr>
        <w:pStyle w:val="a3"/>
        <w:jc w:val="both"/>
      </w:pPr>
      <w:r w:rsidRPr="004C608B">
        <w:t xml:space="preserve">          На территории поселения водоснабжение осуществляется от двух водопроводящих сооружений, одно из которых (поселок</w:t>
      </w:r>
      <w:r w:rsidR="00932440">
        <w:t xml:space="preserve"> Поповка) было передано </w:t>
      </w:r>
      <w:r w:rsidR="00932440">
        <w:rPr>
          <w:szCs w:val="28"/>
        </w:rPr>
        <w:t>на баланс МУП «Водхоз» в 2021</w:t>
      </w:r>
      <w:r w:rsidR="00CE7606">
        <w:rPr>
          <w:szCs w:val="28"/>
        </w:rPr>
        <w:t xml:space="preserve"> году,</w:t>
      </w:r>
      <w:r w:rsidRPr="004C608B">
        <w:t xml:space="preserve"> водопроводящие сети поселка Осиновка</w:t>
      </w:r>
      <w:r w:rsidR="00932440">
        <w:t xml:space="preserve"> передали  на баланс МУП «Водхоз</w:t>
      </w:r>
      <w:r w:rsidRPr="004C608B">
        <w:t>»</w:t>
      </w:r>
      <w:r w:rsidR="00932440">
        <w:t xml:space="preserve"> также  в 2021</w:t>
      </w:r>
      <w:r w:rsidRPr="004C608B">
        <w:t xml:space="preserve"> году.  Водопроводные сооружения изношены на   95%. Очистных сооружений нет. </w:t>
      </w:r>
      <w:r w:rsidRPr="004C608B">
        <w:lastRenderedPageBreak/>
        <w:t xml:space="preserve">Протяженность водопровода составляет   11 км, из них нуждается в замене  </w:t>
      </w:r>
      <w:smartTag w:uri="urn:schemas-microsoft-com:office:smarttags" w:element="metricconverter">
        <w:smartTagPr>
          <w:attr w:name="ProductID" w:val="6,4 км"/>
        </w:smartTagPr>
        <w:r w:rsidRPr="004C608B">
          <w:t>6,4 км</w:t>
        </w:r>
      </w:smartTag>
      <w:r w:rsidRPr="004C608B">
        <w:t>.  Возникают проблемы по водоснабжению населения в летнее время при большом заборе воды.</w:t>
      </w:r>
    </w:p>
    <w:p w:rsidR="007D230E" w:rsidRPr="004C608B" w:rsidRDefault="007D230E" w:rsidP="007D230E">
      <w:pPr>
        <w:pStyle w:val="a3"/>
        <w:jc w:val="both"/>
      </w:pPr>
      <w:r w:rsidRPr="004C608B">
        <w:t>Электроэнергия вырабатывается ОАО «Сибирьэнерго». Для населения 1квт эле</w:t>
      </w:r>
      <w:r w:rsidR="00932440">
        <w:t>ктроэнергии обходится 2 рубля 3</w:t>
      </w:r>
      <w:r w:rsidR="00CE7606">
        <w:t>4</w:t>
      </w:r>
      <w:r w:rsidRPr="004C608B">
        <w:t xml:space="preserve"> копеек.</w:t>
      </w:r>
    </w:p>
    <w:p w:rsidR="00992913" w:rsidRDefault="00992913" w:rsidP="007D230E">
      <w:pPr>
        <w:pStyle w:val="a5"/>
        <w:spacing w:after="0"/>
        <w:jc w:val="both"/>
        <w:rPr>
          <w:sz w:val="28"/>
          <w:szCs w:val="28"/>
        </w:rPr>
      </w:pPr>
    </w:p>
    <w:p w:rsidR="00C57B6F" w:rsidRPr="0052774B" w:rsidRDefault="00C57B6F" w:rsidP="00A57260">
      <w:pPr>
        <w:pStyle w:val="a3"/>
        <w:rPr>
          <w:b/>
          <w:i/>
        </w:rPr>
      </w:pPr>
      <w:r w:rsidRPr="0052774B">
        <w:rPr>
          <w:b/>
          <w:i/>
        </w:rPr>
        <w:t xml:space="preserve">Благоустройство </w:t>
      </w:r>
    </w:p>
    <w:p w:rsidR="00C57B6F" w:rsidRDefault="00C57B6F" w:rsidP="00A57260">
      <w:pPr>
        <w:pStyle w:val="a3"/>
      </w:pPr>
    </w:p>
    <w:p w:rsidR="00C57B6F" w:rsidRPr="00BB35FC" w:rsidRDefault="00A57260" w:rsidP="00A57260">
      <w:pPr>
        <w:pStyle w:val="a3"/>
        <w:jc w:val="both"/>
      </w:pPr>
      <w:r>
        <w:t xml:space="preserve">  </w:t>
      </w:r>
      <w:r w:rsidR="00C57B6F" w:rsidRPr="00BB35FC">
        <w:t>С целью благоустро</w:t>
      </w:r>
      <w:r w:rsidR="0044631F" w:rsidRPr="00BB35FC">
        <w:t>йства населенных пунктов за 2019</w:t>
      </w:r>
      <w:r w:rsidR="00C57B6F" w:rsidRPr="00BB35FC">
        <w:t xml:space="preserve"> год сделано следующее:</w:t>
      </w:r>
    </w:p>
    <w:p w:rsidR="0044631F" w:rsidRPr="00BB35FC" w:rsidRDefault="0044631F" w:rsidP="0044631F">
      <w:pPr>
        <w:pStyle w:val="ae"/>
        <w:numPr>
          <w:ilvl w:val="0"/>
          <w:numId w:val="4"/>
        </w:numPr>
        <w:shd w:val="clear" w:color="auto" w:fill="FFFFFF"/>
        <w:spacing w:before="30" w:beforeAutospacing="0" w:after="30" w:afterAutospacing="0" w:line="240" w:lineRule="auto"/>
      </w:pPr>
      <w:r w:rsidRPr="00BB35FC">
        <w:t>В 2019 году  приняли участие в конкурсном отборе проектов развития территорий муниципальных образований Новосибирской области, основанных на местных инициативах наименование проекта</w:t>
      </w:r>
      <w:r w:rsidRPr="00BB35FC">
        <w:rPr>
          <w:u w:val="single"/>
        </w:rPr>
        <w:t xml:space="preserve"> «Ограждение кладбища в п. Поповка Карасукского района Новосибирской области». </w:t>
      </w:r>
      <w:r w:rsidRPr="00BB35FC">
        <w:t>Проведена большая работа по уборке территории жителями поселения, также произведена грейдировка дороги и расчистка места для захоронений.</w:t>
      </w:r>
      <w:r w:rsidRPr="00BB35FC">
        <w:rPr>
          <w:u w:val="single"/>
        </w:rPr>
        <w:t xml:space="preserve"> </w:t>
      </w:r>
    </w:p>
    <w:p w:rsidR="0044631F" w:rsidRPr="00BB35FC" w:rsidRDefault="0044631F" w:rsidP="0044631F">
      <w:pPr>
        <w:pStyle w:val="ae"/>
        <w:numPr>
          <w:ilvl w:val="0"/>
          <w:numId w:val="4"/>
        </w:numPr>
        <w:shd w:val="clear" w:color="auto" w:fill="FFFFFF"/>
        <w:spacing w:before="30" w:beforeAutospacing="0" w:after="30" w:afterAutospacing="0" w:line="240" w:lineRule="auto"/>
      </w:pPr>
      <w:r w:rsidRPr="00BB35FC">
        <w:t>Обновлена пешеходная разметка. Сделано ограждение возле пешеходных переходов школы и детского сада. Планируется прокладка пешеходной дорожки вдоль пешеходного ограждения.</w:t>
      </w:r>
    </w:p>
    <w:p w:rsidR="0044631F" w:rsidRPr="00BB35FC" w:rsidRDefault="0044631F" w:rsidP="0044631F">
      <w:pPr>
        <w:pStyle w:val="a3"/>
        <w:numPr>
          <w:ilvl w:val="0"/>
          <w:numId w:val="4"/>
        </w:numPr>
        <w:jc w:val="both"/>
      </w:pPr>
      <w:r w:rsidRPr="00BB35FC">
        <w:t>Приобретены светильники для улично дорожной сети освещения,  была произведена  замена и частичное добавление светильников.</w:t>
      </w:r>
    </w:p>
    <w:p w:rsidR="0044631F" w:rsidRPr="00BB35FC" w:rsidRDefault="0044631F" w:rsidP="0044631F">
      <w:pPr>
        <w:pStyle w:val="a3"/>
        <w:numPr>
          <w:ilvl w:val="0"/>
          <w:numId w:val="4"/>
        </w:numPr>
        <w:jc w:val="both"/>
      </w:pPr>
      <w:r w:rsidRPr="00BB35FC">
        <w:t>Был произведен капитальный ремонт памятников в п. Поповка и п. Осиновка.</w:t>
      </w:r>
    </w:p>
    <w:p w:rsidR="0044631F" w:rsidRPr="00BB35FC" w:rsidRDefault="0044631F" w:rsidP="0044631F">
      <w:pPr>
        <w:pStyle w:val="a3"/>
        <w:numPr>
          <w:ilvl w:val="0"/>
          <w:numId w:val="4"/>
        </w:numPr>
        <w:jc w:val="both"/>
      </w:pPr>
      <w:r w:rsidRPr="00BB35FC">
        <w:t>Окрашена стелла жителями п. Осиновка при въезде в Знаменский сельсовет.</w:t>
      </w:r>
    </w:p>
    <w:p w:rsidR="0044631F" w:rsidRPr="00BB35FC" w:rsidRDefault="0044631F" w:rsidP="0044631F">
      <w:pPr>
        <w:pStyle w:val="a3"/>
        <w:numPr>
          <w:ilvl w:val="0"/>
          <w:numId w:val="4"/>
        </w:numPr>
        <w:jc w:val="both"/>
      </w:pPr>
      <w:r w:rsidRPr="00BB35FC">
        <w:t>Проведены суботники всеми организациями находящиеся на территории Знаменского сельсовета.</w:t>
      </w:r>
    </w:p>
    <w:p w:rsidR="0044631F" w:rsidRPr="00BB35FC" w:rsidRDefault="0044631F" w:rsidP="00A34137">
      <w:pPr>
        <w:pStyle w:val="a3"/>
        <w:numPr>
          <w:ilvl w:val="0"/>
          <w:numId w:val="4"/>
        </w:numPr>
        <w:jc w:val="both"/>
      </w:pPr>
      <w:r w:rsidRPr="00BB35FC">
        <w:rPr>
          <w:rFonts w:eastAsia="Calibri"/>
          <w:szCs w:val="28"/>
          <w:u w:val="single"/>
        </w:rPr>
        <w:t>Обустройство спортивной площадки с уличными тренажерами в п. Поповка Карасукского района Новосибирской области</w:t>
      </w:r>
      <w:r w:rsidRPr="00BB35FC">
        <w:rPr>
          <w:rFonts w:eastAsia="Calibri"/>
          <w:szCs w:val="28"/>
        </w:rPr>
        <w:t xml:space="preserve">. </w:t>
      </w:r>
      <w:r w:rsidR="004F3A96" w:rsidRPr="00BB35FC">
        <w:rPr>
          <w:szCs w:val="28"/>
        </w:rPr>
        <w:t>Заявка на участие бы</w:t>
      </w:r>
      <w:r w:rsidRPr="00BB35FC">
        <w:rPr>
          <w:szCs w:val="28"/>
        </w:rPr>
        <w:t>ла</w:t>
      </w:r>
      <w:r w:rsidRPr="00BB35FC">
        <w:rPr>
          <w:rFonts w:eastAsia="Calibri"/>
          <w:szCs w:val="28"/>
        </w:rPr>
        <w:t xml:space="preserve"> подана в 2019 </w:t>
      </w:r>
      <w:r w:rsidR="00E20491" w:rsidRPr="00BB35FC">
        <w:rPr>
          <w:rFonts w:eastAsia="Calibri"/>
          <w:szCs w:val="28"/>
        </w:rPr>
        <w:t xml:space="preserve">году, а реализация проекта </w:t>
      </w:r>
      <w:r w:rsidRPr="00BB35FC">
        <w:rPr>
          <w:rFonts w:eastAsia="Calibri"/>
          <w:szCs w:val="28"/>
        </w:rPr>
        <w:t xml:space="preserve"> в 2020 году.</w:t>
      </w:r>
    </w:p>
    <w:p w:rsidR="00502F81" w:rsidRPr="00FD3037" w:rsidRDefault="00502F81" w:rsidP="00502F81">
      <w:pPr>
        <w:pStyle w:val="a3"/>
        <w:jc w:val="both"/>
      </w:pPr>
    </w:p>
    <w:p w:rsidR="00C57B6F" w:rsidRDefault="0052774B" w:rsidP="00853CE7">
      <w:pPr>
        <w:pStyle w:val="a3"/>
        <w:jc w:val="both"/>
        <w:rPr>
          <w:b/>
          <w:i/>
        </w:rPr>
      </w:pPr>
      <w:r>
        <w:rPr>
          <w:b/>
        </w:rPr>
        <w:t xml:space="preserve">     </w:t>
      </w:r>
      <w:r w:rsidR="00C7530F">
        <w:rPr>
          <w:b/>
          <w:i/>
        </w:rPr>
        <w:t>С</w:t>
      </w:r>
      <w:r w:rsidR="00C57B6F" w:rsidRPr="0052774B">
        <w:rPr>
          <w:b/>
          <w:i/>
        </w:rPr>
        <w:t>вязь</w:t>
      </w:r>
    </w:p>
    <w:p w:rsidR="00C57B6F" w:rsidRPr="00FD3037" w:rsidRDefault="00C7530F" w:rsidP="00853CE7">
      <w:pPr>
        <w:pStyle w:val="a3"/>
        <w:jc w:val="both"/>
      </w:pPr>
      <w:r>
        <w:t xml:space="preserve">     На территории поселения имеется телефонная связь в домовладениях. В селе находится почтовый узел связи. Работники доставляют корреспонденци</w:t>
      </w:r>
      <w:r w:rsidR="00B4720F">
        <w:t>ю</w:t>
      </w:r>
      <w:r>
        <w:t>, пенсию населению, принимают оплату за коммунальные услуги,также имеется АТС,обслуживается ко</w:t>
      </w:r>
      <w:r w:rsidR="00E70122">
        <w:t xml:space="preserve">мпанией Ростелеком.Почти в каждом доме имеется мобильная связь.Доступ к услуге интернет люди получают по-разному.У кого-то есть мобильный интернета у кого-то спутниковый.У многих эта услуга  предоставляется по телефону,компанией Ростелеком.За последнее время в результате проведенных работ скорость соединения выросла и как обещают в компании Ростелеком ,будет расти. </w:t>
      </w:r>
    </w:p>
    <w:p w:rsidR="00853CE7" w:rsidRDefault="00C57B6F" w:rsidP="0052774B">
      <w:pPr>
        <w:pStyle w:val="a3"/>
        <w:jc w:val="both"/>
      </w:pPr>
      <w:r w:rsidRPr="00FD3037">
        <w:t xml:space="preserve">  По состоянию </w:t>
      </w:r>
      <w:r w:rsidR="00DF55C3">
        <w:t>на 01.01.2021</w:t>
      </w:r>
      <w:r w:rsidRPr="00FD3037">
        <w:t>года, монтированная ёмкость телефонной станции составляла 303 номеров.</w:t>
      </w:r>
    </w:p>
    <w:p w:rsidR="0052774B" w:rsidRPr="0052774B" w:rsidRDefault="0052774B" w:rsidP="0052774B">
      <w:pPr>
        <w:pStyle w:val="a3"/>
        <w:jc w:val="both"/>
      </w:pPr>
    </w:p>
    <w:p w:rsidR="00B2251B" w:rsidRDefault="00B2251B" w:rsidP="00B2251B">
      <w:pPr>
        <w:shd w:val="clear" w:color="auto" w:fill="FFFFFF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65889">
        <w:rPr>
          <w:rFonts w:ascii="Times New Roman" w:hAnsi="Times New Roman"/>
          <w:b/>
          <w:sz w:val="28"/>
          <w:szCs w:val="28"/>
        </w:rPr>
        <w:t>Социальная сфера</w:t>
      </w:r>
    </w:p>
    <w:p w:rsidR="00B2251B" w:rsidRPr="00BB01E0" w:rsidRDefault="00B2251B" w:rsidP="00B2251B">
      <w:pPr>
        <w:pStyle w:val="a5"/>
        <w:spacing w:after="0"/>
        <w:rPr>
          <w:b/>
          <w:i/>
          <w:sz w:val="28"/>
          <w:szCs w:val="28"/>
        </w:rPr>
      </w:pPr>
      <w:r w:rsidRPr="00BB01E0">
        <w:rPr>
          <w:b/>
          <w:i/>
          <w:sz w:val="28"/>
          <w:szCs w:val="28"/>
        </w:rPr>
        <w:lastRenderedPageBreak/>
        <w:t>Здравоохранение</w:t>
      </w:r>
    </w:p>
    <w:p w:rsidR="00B2251B" w:rsidRPr="00BB01E0" w:rsidRDefault="00B2251B" w:rsidP="00B2251B">
      <w:pPr>
        <w:pStyle w:val="a3"/>
        <w:jc w:val="both"/>
      </w:pPr>
      <w:r w:rsidRPr="00BB01E0">
        <w:t xml:space="preserve">Важным элементом социальной инфраструктуры является медицинское обеспечение  населения. </w:t>
      </w:r>
      <w:r w:rsidRPr="00BB01E0">
        <w:rPr>
          <w:rFonts w:eastAsia="Calibri"/>
        </w:rPr>
        <w:t xml:space="preserve">Здравоохранение представлено </w:t>
      </w:r>
      <w:r w:rsidRPr="00BB01E0">
        <w:t xml:space="preserve">ФАП п. Поповка и  ФАП п. Осиновка. Наиболее интенсивный рост общей заболеваемости отмечается по болезням системы кровообращения, органов дыхания, органов пищеварения. Ведется работа по оказанию помощи  женщинам во время беременности и родов, оказывается первичная медико-санитарная помощь. </w:t>
      </w:r>
    </w:p>
    <w:p w:rsidR="00B2251B" w:rsidRPr="009F0888" w:rsidRDefault="00D6074E" w:rsidP="00B2251B">
      <w:pPr>
        <w:pStyle w:val="a3"/>
        <w:jc w:val="both"/>
      </w:pPr>
      <w:r w:rsidRPr="00BB01E0">
        <w:t xml:space="preserve">        ФАП укомплектован</w:t>
      </w:r>
      <w:r w:rsidR="00B2251B" w:rsidRPr="00BB01E0">
        <w:t xml:space="preserve"> медицинским персоналом экстренные вызова на уч</w:t>
      </w:r>
      <w:r w:rsidRPr="00BB01E0">
        <w:t>астке обслуживаютется фельдшером</w:t>
      </w:r>
      <w:r w:rsidR="00B2251B" w:rsidRPr="00BB01E0">
        <w:t>, при необходимости вызывается скорая из ЦРБ.</w:t>
      </w:r>
    </w:p>
    <w:p w:rsidR="00C57B6F" w:rsidRPr="00992913" w:rsidRDefault="00C57B6F" w:rsidP="007D230E">
      <w:pPr>
        <w:pStyle w:val="a5"/>
        <w:spacing w:after="0"/>
        <w:jc w:val="both"/>
        <w:rPr>
          <w:sz w:val="28"/>
          <w:szCs w:val="28"/>
        </w:rPr>
      </w:pPr>
    </w:p>
    <w:p w:rsidR="00E87982" w:rsidRPr="00C208D9" w:rsidRDefault="00E87982" w:rsidP="00C208D9">
      <w:pPr>
        <w:pStyle w:val="a3"/>
        <w:jc w:val="both"/>
        <w:rPr>
          <w:b/>
        </w:rPr>
      </w:pPr>
      <w:r w:rsidRPr="00C208D9">
        <w:rPr>
          <w:b/>
        </w:rPr>
        <w:t>Образование</w:t>
      </w:r>
    </w:p>
    <w:p w:rsidR="005D57DC" w:rsidRPr="00134A17" w:rsidRDefault="005D57DC" w:rsidP="00C208D9">
      <w:pPr>
        <w:pStyle w:val="a3"/>
        <w:jc w:val="both"/>
      </w:pPr>
    </w:p>
    <w:p w:rsidR="00E87982" w:rsidRPr="009F0888" w:rsidRDefault="00E87982" w:rsidP="000D0600">
      <w:pPr>
        <w:pStyle w:val="a3"/>
        <w:jc w:val="both"/>
      </w:pPr>
      <w:r w:rsidRPr="009F0888">
        <w:t xml:space="preserve">В системе образования  </w:t>
      </w:r>
      <w:r w:rsidR="0011704F" w:rsidRPr="009F0888">
        <w:t xml:space="preserve">в </w:t>
      </w:r>
      <w:r w:rsidRPr="009F0888">
        <w:t>поселени</w:t>
      </w:r>
      <w:r w:rsidR="0011704F" w:rsidRPr="009F0888">
        <w:t>и</w:t>
      </w:r>
      <w:r w:rsidR="00C11929">
        <w:t xml:space="preserve"> на 01.01.20</w:t>
      </w:r>
      <w:r w:rsidR="00B4720F">
        <w:t>21</w:t>
      </w:r>
      <w:r w:rsidRPr="009F0888">
        <w:t xml:space="preserve"> функционируют:</w:t>
      </w:r>
    </w:p>
    <w:p w:rsidR="00987D57" w:rsidRDefault="008A7AA9" w:rsidP="000D0600">
      <w:pPr>
        <w:pStyle w:val="a3"/>
        <w:jc w:val="both"/>
      </w:pPr>
      <w:r w:rsidRPr="009F0888">
        <w:t>Одно муниципальное бюджетное образовательное учреждение Поповская средняя общеобразовательная школа (МБОУ Поповская СОШ). В школе обучается 1</w:t>
      </w:r>
      <w:r w:rsidR="00B4720F">
        <w:t xml:space="preserve">08 </w:t>
      </w:r>
      <w:r w:rsidRPr="009F0888">
        <w:t xml:space="preserve"> учащихся, </w:t>
      </w:r>
      <w:r w:rsidR="00C208D9" w:rsidRPr="008459F7">
        <w:rPr>
          <w:color w:val="000000" w:themeColor="text1"/>
        </w:rPr>
        <w:t>с</w:t>
      </w:r>
      <w:r w:rsidR="00C208D9" w:rsidRPr="008459F7">
        <w:t>редняя  наполняемость кл</w:t>
      </w:r>
      <w:r w:rsidR="00D6074E">
        <w:t>ассов 9,4</w:t>
      </w:r>
      <w:r w:rsidR="00C208D9" w:rsidRPr="008459F7">
        <w:t xml:space="preserve"> челов</w:t>
      </w:r>
      <w:r w:rsidR="00C208D9">
        <w:t xml:space="preserve">ек, </w:t>
      </w:r>
      <w:r w:rsidRPr="009F0888">
        <w:t xml:space="preserve">все дети занимаются в одну смену. </w:t>
      </w:r>
    </w:p>
    <w:p w:rsidR="00987D57" w:rsidRPr="00987D57" w:rsidRDefault="00B4720F" w:rsidP="000D0600">
      <w:pPr>
        <w:pStyle w:val="a3"/>
        <w:jc w:val="both"/>
      </w:pPr>
      <w:r>
        <w:t>В 2021</w:t>
      </w:r>
      <w:r w:rsidR="004204DB" w:rsidRPr="004204DB">
        <w:t xml:space="preserve"> году произведен косметический ремонт: побелка стен и потолков. </w:t>
      </w:r>
      <w:r w:rsidR="004261B1">
        <w:t>П</w:t>
      </w:r>
      <w:r w:rsidR="00987D57">
        <w:rPr>
          <w:szCs w:val="28"/>
        </w:rPr>
        <w:t xml:space="preserve">роизвели  замену 2/3 отопительной системы, также планируется произвести замену оставшихся незамененных батарей. </w:t>
      </w:r>
    </w:p>
    <w:p w:rsidR="000D0600" w:rsidRDefault="008A7AA9" w:rsidP="000D0600">
      <w:pPr>
        <w:pStyle w:val="a3"/>
        <w:jc w:val="both"/>
        <w:rPr>
          <w:shd w:val="clear" w:color="auto" w:fill="FFFFFF"/>
        </w:rPr>
      </w:pPr>
      <w:r w:rsidRPr="009F0888">
        <w:t>Работает  музей в МБОУ Поповская СОШ.</w:t>
      </w:r>
      <w:r w:rsidR="00AC59B0" w:rsidRPr="009F0888">
        <w:t xml:space="preserve"> Работают кружки и спортивные секции</w:t>
      </w:r>
      <w:r w:rsidR="00C50DA7" w:rsidRPr="009F0888">
        <w:t>.</w:t>
      </w:r>
      <w:r w:rsidR="004261B1" w:rsidRPr="004261B1">
        <w:rPr>
          <w:szCs w:val="28"/>
          <w:shd w:val="clear" w:color="auto" w:fill="FFFFFF"/>
        </w:rPr>
        <w:t xml:space="preserve"> </w:t>
      </w:r>
      <w:r w:rsidR="00B4720F">
        <w:rPr>
          <w:szCs w:val="28"/>
          <w:shd w:val="clear" w:color="auto" w:fill="FFFFFF"/>
        </w:rPr>
        <w:t xml:space="preserve"> </w:t>
      </w:r>
      <w:r w:rsidR="000D0600">
        <w:rPr>
          <w:shd w:val="clear" w:color="auto" w:fill="FFFFFF"/>
        </w:rPr>
        <w:t xml:space="preserve"> </w:t>
      </w:r>
    </w:p>
    <w:p w:rsidR="008A7AA9" w:rsidRPr="009F0888" w:rsidRDefault="004204DB" w:rsidP="000D0600">
      <w:pPr>
        <w:pStyle w:val="a3"/>
        <w:jc w:val="both"/>
      </w:pPr>
      <w:r>
        <w:t>Музыкальную школу посещают 1</w:t>
      </w:r>
      <w:r w:rsidR="00B4720F">
        <w:t>0</w:t>
      </w:r>
      <w:r w:rsidR="008A7AA9" w:rsidRPr="009F0888">
        <w:t xml:space="preserve"> детей по нап</w:t>
      </w:r>
      <w:r w:rsidR="00AC3A8D" w:rsidRPr="009F0888">
        <w:t>равлению – хоровое пение, учатся играть на пианино.</w:t>
      </w:r>
      <w:r w:rsidR="008A7AA9" w:rsidRPr="009F0888">
        <w:t xml:space="preserve"> В настоящее время отдельного помещения нет</w:t>
      </w:r>
      <w:r w:rsidR="007732EF" w:rsidRPr="009F0888">
        <w:t>, поэтому</w:t>
      </w:r>
      <w:r w:rsidR="008A7AA9" w:rsidRPr="009F0888">
        <w:t xml:space="preserve"> арендуется 100 кв.м в МБОУ Поповская СОШ – это кабинет и коридор.</w:t>
      </w:r>
    </w:p>
    <w:p w:rsidR="004261B1" w:rsidRDefault="004261B1" w:rsidP="000D0600">
      <w:pPr>
        <w:pStyle w:val="a3"/>
        <w:jc w:val="both"/>
        <w:rPr>
          <w:szCs w:val="28"/>
        </w:rPr>
      </w:pPr>
      <w:r>
        <w:t>Д</w:t>
      </w:r>
      <w:r w:rsidR="00AA5E2C">
        <w:t>етский сад</w:t>
      </w:r>
      <w:r w:rsidRPr="009464D1">
        <w:rPr>
          <w:szCs w:val="28"/>
        </w:rPr>
        <w:t>, был реорганизован и присоединен к школе</w:t>
      </w:r>
      <w:r>
        <w:t>.</w:t>
      </w:r>
      <w:r w:rsidR="00AA5E2C">
        <w:t xml:space="preserve"> </w:t>
      </w:r>
      <w:r>
        <w:rPr>
          <w:szCs w:val="28"/>
        </w:rPr>
        <w:t xml:space="preserve">В детском саду 1 разновозрастная группа от 1,5 до 7 </w:t>
      </w:r>
      <w:r w:rsidR="00B4720F">
        <w:rPr>
          <w:szCs w:val="28"/>
        </w:rPr>
        <w:t>лет которую посещают 23</w:t>
      </w:r>
      <w:r>
        <w:rPr>
          <w:szCs w:val="28"/>
        </w:rPr>
        <w:t xml:space="preserve"> детей. </w:t>
      </w:r>
      <w:r w:rsidRPr="00A242F1">
        <w:rPr>
          <w:szCs w:val="28"/>
        </w:rPr>
        <w:t xml:space="preserve">В сравнении с прошлым годом </w:t>
      </w:r>
      <w:r w:rsidR="00B8333F">
        <w:rPr>
          <w:szCs w:val="28"/>
        </w:rPr>
        <w:t>увеличилось</w:t>
      </w:r>
      <w:r w:rsidRPr="00A242F1">
        <w:rPr>
          <w:szCs w:val="28"/>
        </w:rPr>
        <w:t xml:space="preserve"> </w:t>
      </w:r>
      <w:r>
        <w:rPr>
          <w:szCs w:val="28"/>
        </w:rPr>
        <w:t>количе</w:t>
      </w:r>
      <w:r w:rsidR="00B8333F">
        <w:rPr>
          <w:szCs w:val="28"/>
        </w:rPr>
        <w:t>ство детей в детском  саде на 6</w:t>
      </w:r>
      <w:r>
        <w:rPr>
          <w:szCs w:val="28"/>
        </w:rPr>
        <w:t xml:space="preserve"> ребятишек. Количество детей которые не по</w:t>
      </w:r>
      <w:r w:rsidR="00B8333F">
        <w:rPr>
          <w:szCs w:val="28"/>
        </w:rPr>
        <w:t xml:space="preserve">сещают детский сад составило 14 </w:t>
      </w:r>
      <w:r>
        <w:rPr>
          <w:szCs w:val="28"/>
        </w:rPr>
        <w:t xml:space="preserve">детей. </w:t>
      </w:r>
    </w:p>
    <w:p w:rsidR="00E87982" w:rsidRPr="009F0888" w:rsidRDefault="001F4A36" w:rsidP="000D0600">
      <w:pPr>
        <w:pStyle w:val="a3"/>
        <w:jc w:val="both"/>
      </w:pPr>
      <w:r w:rsidRPr="009F0888">
        <w:t>Организовано 5-ти разовое п</w:t>
      </w:r>
      <w:r w:rsidR="00E87982" w:rsidRPr="009F0888">
        <w:t xml:space="preserve">итание, родительская плата – </w:t>
      </w:r>
      <w:r w:rsidR="008459F7">
        <w:t>70</w:t>
      </w:r>
      <w:r w:rsidR="00DB18FD" w:rsidRPr="009F0888">
        <w:t xml:space="preserve"> рублей</w:t>
      </w:r>
      <w:r w:rsidR="00075565" w:rsidRPr="009F0888">
        <w:t xml:space="preserve"> </w:t>
      </w:r>
      <w:r w:rsidR="00E87982" w:rsidRPr="009F0888">
        <w:t xml:space="preserve">в </w:t>
      </w:r>
      <w:r w:rsidR="00075565" w:rsidRPr="009F0888">
        <w:t>день</w:t>
      </w:r>
      <w:r w:rsidR="00E87982" w:rsidRPr="009F0888">
        <w:t xml:space="preserve">, льготникам </w:t>
      </w:r>
      <w:r w:rsidR="00113337" w:rsidRPr="009F0888">
        <w:t xml:space="preserve"> со скидкой</w:t>
      </w:r>
      <w:r w:rsidR="00A046A7" w:rsidRPr="009F0888">
        <w:t xml:space="preserve"> -</w:t>
      </w:r>
      <w:r w:rsidR="00075565" w:rsidRPr="009F0888">
        <w:t xml:space="preserve"> инвалиды бесплатно, многодетные скидка на 50%.</w:t>
      </w:r>
      <w:r w:rsidR="00F40EED" w:rsidRPr="009F0888">
        <w:t xml:space="preserve"> </w:t>
      </w:r>
      <w:r w:rsidR="00E87982" w:rsidRPr="009F0888">
        <w:t xml:space="preserve"> Очереди в детский сад нет.</w:t>
      </w:r>
    </w:p>
    <w:p w:rsidR="0033311D" w:rsidRDefault="0033311D" w:rsidP="001C3A56">
      <w:pPr>
        <w:pStyle w:val="a3"/>
        <w:rPr>
          <w:color w:val="000000"/>
        </w:rPr>
      </w:pPr>
    </w:p>
    <w:p w:rsidR="001C3A56" w:rsidRPr="00134A17" w:rsidRDefault="001C3A56" w:rsidP="001C3A56">
      <w:pPr>
        <w:pStyle w:val="a3"/>
        <w:rPr>
          <w:b/>
          <w:i/>
          <w:szCs w:val="28"/>
        </w:rPr>
      </w:pPr>
      <w:r w:rsidRPr="00134A17">
        <w:rPr>
          <w:b/>
          <w:i/>
          <w:szCs w:val="28"/>
        </w:rPr>
        <w:t xml:space="preserve">    Физкультура и спорт</w:t>
      </w:r>
    </w:p>
    <w:p w:rsidR="001C3A56" w:rsidRPr="004C608B" w:rsidRDefault="001C3A56" w:rsidP="001C3A56">
      <w:pPr>
        <w:pStyle w:val="a3"/>
        <w:jc w:val="both"/>
      </w:pPr>
      <w:r w:rsidRPr="004C608B">
        <w:t xml:space="preserve">         Администрация Знаменского сельсовета оказывает содействие в развитии физической культуры и спорта на территории поселения. При школе работает спортивный зал. Летом работают летние спортивные площадки. Команды принимают активное участие во всех спортивных мероприятиях, проводимых на районном уровне, для различных категорий населения.</w:t>
      </w:r>
    </w:p>
    <w:p w:rsidR="001C3A56" w:rsidRPr="004C608B" w:rsidRDefault="00BB01E0" w:rsidP="001C3A56">
      <w:pPr>
        <w:pStyle w:val="a3"/>
        <w:jc w:val="both"/>
      </w:pPr>
      <w:r>
        <w:tab/>
        <w:t>В 2021</w:t>
      </w:r>
      <w:r w:rsidR="001C3A56" w:rsidRPr="004C608B">
        <w:t xml:space="preserve"> году дети школьного возраста и  молодежь принимали  участие  во всех проводимых спортивных мероприятиях по про</w:t>
      </w:r>
      <w:r w:rsidR="001C3A56">
        <w:t>паганде здорового образа жизни.</w:t>
      </w:r>
    </w:p>
    <w:p w:rsidR="001C3A56" w:rsidRPr="004C608B" w:rsidRDefault="001C3A56" w:rsidP="001C3A56">
      <w:pPr>
        <w:pStyle w:val="a3"/>
        <w:jc w:val="both"/>
      </w:pPr>
      <w:r w:rsidRPr="004C608B">
        <w:lastRenderedPageBreak/>
        <w:t>Также проводятся секции по волейболу,  футболу.</w:t>
      </w:r>
    </w:p>
    <w:p w:rsidR="001C3A56" w:rsidRPr="009F0888" w:rsidRDefault="001C3A56" w:rsidP="001C3A56">
      <w:pPr>
        <w:pStyle w:val="a3"/>
      </w:pPr>
    </w:p>
    <w:p w:rsidR="001C3A56" w:rsidRPr="00134A17" w:rsidRDefault="001C3A56" w:rsidP="001C3A56">
      <w:pPr>
        <w:pStyle w:val="a3"/>
        <w:rPr>
          <w:b/>
          <w:i/>
        </w:rPr>
      </w:pPr>
      <w:r w:rsidRPr="00134A17">
        <w:rPr>
          <w:b/>
          <w:i/>
        </w:rPr>
        <w:t xml:space="preserve">      Культура</w:t>
      </w:r>
    </w:p>
    <w:p w:rsidR="00075F18" w:rsidRPr="00075F18" w:rsidRDefault="001C3A56" w:rsidP="00075F18">
      <w:pPr>
        <w:pStyle w:val="a3"/>
        <w:jc w:val="both"/>
      </w:pPr>
      <w:r w:rsidRPr="009F0888">
        <w:tab/>
      </w:r>
      <w:r w:rsidR="00075F18" w:rsidRPr="00075F18">
        <w:t xml:space="preserve">На территории сельсовета работают один  клуб в п. Осиновка и  библиотека. В п. Поповка нет клуба все мероприятия проводят в здании  администрации. Необходимо строительство клуба в п. Поповка. </w:t>
      </w:r>
    </w:p>
    <w:p w:rsidR="00075F18" w:rsidRPr="00075F18" w:rsidRDefault="00075F18" w:rsidP="00075F18">
      <w:pPr>
        <w:pStyle w:val="a3"/>
        <w:jc w:val="both"/>
      </w:pPr>
      <w:r w:rsidRPr="00075F18">
        <w:t>Работает 6 кружков и любительских объединений.</w:t>
      </w:r>
    </w:p>
    <w:p w:rsidR="00075F18" w:rsidRPr="00075F18" w:rsidRDefault="00075F18" w:rsidP="00075F18">
      <w:pPr>
        <w:pStyle w:val="a3"/>
        <w:jc w:val="both"/>
      </w:pPr>
      <w:r w:rsidRPr="00075F18">
        <w:t>- вокальный детский и взрослый кружки;</w:t>
      </w:r>
    </w:p>
    <w:p w:rsidR="00075F18" w:rsidRPr="00075F18" w:rsidRDefault="00075F18" w:rsidP="00075F18">
      <w:pPr>
        <w:pStyle w:val="a3"/>
        <w:jc w:val="both"/>
      </w:pPr>
      <w:r w:rsidRPr="00075F18">
        <w:t>- хореографические кружки «в ритме танца», «непоседы»;</w:t>
      </w:r>
    </w:p>
    <w:p w:rsidR="00075F18" w:rsidRPr="00075F18" w:rsidRDefault="00075F18" w:rsidP="00075F18">
      <w:pPr>
        <w:pStyle w:val="a3"/>
        <w:jc w:val="both"/>
      </w:pPr>
      <w:r w:rsidRPr="00075F18">
        <w:t>- кружок ДПИ «делаем своими руками»;</w:t>
      </w:r>
    </w:p>
    <w:p w:rsidR="00075F18" w:rsidRPr="00075F18" w:rsidRDefault="00075F18" w:rsidP="00075F18">
      <w:pPr>
        <w:pStyle w:val="a3"/>
        <w:jc w:val="both"/>
      </w:pPr>
      <w:r w:rsidRPr="00075F18">
        <w:t>- театральный кружок;</w:t>
      </w:r>
    </w:p>
    <w:p w:rsidR="00075F18" w:rsidRPr="00075F18" w:rsidRDefault="00075F18" w:rsidP="00075F18">
      <w:pPr>
        <w:pStyle w:val="a3"/>
        <w:jc w:val="both"/>
      </w:pPr>
      <w:r w:rsidRPr="00075F18">
        <w:t>- кружок «музыка нас связала»</w:t>
      </w:r>
    </w:p>
    <w:p w:rsidR="00075F18" w:rsidRPr="00075F18" w:rsidRDefault="00075F18" w:rsidP="00075F18">
      <w:pPr>
        <w:pStyle w:val="a3"/>
        <w:jc w:val="both"/>
      </w:pPr>
      <w:r w:rsidRPr="00075F18">
        <w:t xml:space="preserve">- клуб выходного дня. </w:t>
      </w:r>
    </w:p>
    <w:p w:rsidR="00075F18" w:rsidRPr="00075F18" w:rsidRDefault="00075F18" w:rsidP="00075F18">
      <w:pPr>
        <w:pStyle w:val="a3"/>
        <w:jc w:val="both"/>
      </w:pPr>
      <w:r w:rsidRPr="00075F18">
        <w:t xml:space="preserve">За период </w:t>
      </w:r>
      <w:r w:rsidR="0052774B">
        <w:t xml:space="preserve"> </w:t>
      </w:r>
      <w:r w:rsidR="00BB01E0">
        <w:t>2021</w:t>
      </w:r>
      <w:r w:rsidRPr="00075F18">
        <w:t xml:space="preserve"> годов проведены следующие мероприятия:</w:t>
      </w:r>
    </w:p>
    <w:p w:rsidR="00075F18" w:rsidRPr="00075F18" w:rsidRDefault="00075F18" w:rsidP="00075F18">
      <w:pPr>
        <w:pStyle w:val="a3"/>
        <w:jc w:val="both"/>
      </w:pPr>
      <w:r w:rsidRPr="00075F18">
        <w:t>- Праздничные концерты – Новый год, Рождественские мероприятия, 14 февраля – День влюбденных, на  23 февраля – День защитника Отечества, к 8 Марта, Проводы зимы, Светлая Пасха, 9 Мая, День Защиты детей Конкурсно – развлекательные мероприятия  на летней детской площадке. ко Дню независимости России, к дню Ивана купала «проделки Нептуна», День пожилых, к Дню Семьи, Любви и Верности, к Дню матери,,  Праздник села Мое село ты песня и легенда, день знаний на 1 сентебря «Первый раз в первый класс</w:t>
      </w:r>
      <w:r w:rsidR="00DE53DE">
        <w:t>»,  Осенний бал.</w:t>
      </w:r>
    </w:p>
    <w:p w:rsidR="00075F18" w:rsidRPr="00075F18" w:rsidRDefault="00075F18" w:rsidP="00075F18">
      <w:pPr>
        <w:pStyle w:val="a3"/>
        <w:jc w:val="both"/>
      </w:pPr>
      <w:r w:rsidRPr="00075F18">
        <w:rPr>
          <w:color w:val="FF0000"/>
        </w:rPr>
        <w:tab/>
      </w:r>
      <w:r w:rsidRPr="00075F18">
        <w:t>Библиотека переехала в здание  Поповского детского сада.</w:t>
      </w:r>
    </w:p>
    <w:p w:rsidR="00DE53DE" w:rsidRPr="00A34137" w:rsidRDefault="00BB01E0" w:rsidP="00A3413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Число читателей  в 2021 году составило 37</w:t>
      </w:r>
      <w:r w:rsidR="00C620A1" w:rsidRPr="00C620A1">
        <w:rPr>
          <w:rFonts w:ascii="Times New Roman" w:eastAsia="Times New Roman" w:hAnsi="Times New Roman" w:cs="Times New Roman"/>
          <w:sz w:val="28"/>
          <w:szCs w:val="28"/>
        </w:rPr>
        <w:t>8 челов</w:t>
      </w:r>
      <w:r>
        <w:rPr>
          <w:rFonts w:ascii="Times New Roman" w:eastAsia="Times New Roman" w:hAnsi="Times New Roman" w:cs="Times New Roman"/>
          <w:sz w:val="28"/>
          <w:szCs w:val="28"/>
        </w:rPr>
        <w:t>ека, это 4.5 % меньше чем в 2020 году, книговыдача в 2021 году составила – 69</w:t>
      </w:r>
      <w:r w:rsidR="00C620A1" w:rsidRPr="00C620A1">
        <w:rPr>
          <w:rFonts w:ascii="Times New Roman" w:eastAsia="Times New Roman" w:hAnsi="Times New Roman" w:cs="Times New Roman"/>
          <w:sz w:val="28"/>
          <w:szCs w:val="28"/>
        </w:rPr>
        <w:t>94, это на 44 % меньше по сравнению с прошлым го</w:t>
      </w:r>
      <w:r w:rsidR="00BB35FC">
        <w:rPr>
          <w:rFonts w:ascii="Times New Roman" w:eastAsia="Times New Roman" w:hAnsi="Times New Roman" w:cs="Times New Roman"/>
          <w:sz w:val="28"/>
          <w:szCs w:val="28"/>
        </w:rPr>
        <w:t>дом, посещений за 9 месяцев 2021</w:t>
      </w:r>
      <w:r w:rsidR="00C620A1" w:rsidRPr="00C620A1">
        <w:rPr>
          <w:rFonts w:ascii="Times New Roman" w:eastAsia="Times New Roman" w:hAnsi="Times New Roman" w:cs="Times New Roman"/>
          <w:sz w:val="28"/>
          <w:szCs w:val="28"/>
        </w:rPr>
        <w:t xml:space="preserve"> года -</w:t>
      </w:r>
      <w:r w:rsidR="00C620A1">
        <w:rPr>
          <w:rFonts w:ascii="Times New Roman" w:hAnsi="Times New Roman" w:cs="Times New Roman"/>
          <w:sz w:val="28"/>
          <w:szCs w:val="28"/>
        </w:rPr>
        <w:t>3036 это на 42 % больше  п</w:t>
      </w:r>
      <w:r w:rsidR="00BB35FC">
        <w:rPr>
          <w:rFonts w:ascii="Times New Roman" w:eastAsia="Times New Roman" w:hAnsi="Times New Roman" w:cs="Times New Roman"/>
          <w:sz w:val="28"/>
          <w:szCs w:val="28"/>
        </w:rPr>
        <w:t>о сравнению с 2020</w:t>
      </w:r>
      <w:r w:rsidR="00C620A1" w:rsidRPr="00C620A1">
        <w:rPr>
          <w:rFonts w:ascii="Times New Roman" w:eastAsia="Times New Roman" w:hAnsi="Times New Roman" w:cs="Times New Roman"/>
          <w:sz w:val="28"/>
          <w:szCs w:val="28"/>
        </w:rPr>
        <w:t xml:space="preserve"> годом.</w:t>
      </w:r>
    </w:p>
    <w:p w:rsidR="00E87982" w:rsidRDefault="00E87982" w:rsidP="00E87982">
      <w:pPr>
        <w:tabs>
          <w:tab w:val="left" w:pos="120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4A17">
        <w:rPr>
          <w:rFonts w:ascii="Times New Roman" w:hAnsi="Times New Roman" w:cs="Times New Roman"/>
          <w:b/>
          <w:i/>
          <w:sz w:val="28"/>
          <w:szCs w:val="28"/>
        </w:rPr>
        <w:t xml:space="preserve">    Социальная защита населения</w:t>
      </w:r>
    </w:p>
    <w:p w:rsidR="005D57DC" w:rsidRPr="00134A17" w:rsidRDefault="005D57DC" w:rsidP="00E87982">
      <w:pPr>
        <w:tabs>
          <w:tab w:val="left" w:pos="120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E134D" w:rsidRPr="00DE134D" w:rsidRDefault="009E5635" w:rsidP="008A23AD">
      <w:pPr>
        <w:pStyle w:val="a3"/>
        <w:jc w:val="both"/>
      </w:pPr>
      <w:r>
        <w:t xml:space="preserve">     </w:t>
      </w:r>
      <w:r w:rsidR="00DE134D" w:rsidRPr="00DE134D">
        <w:t>В администрации Знаменского сельсовета работает специалист от МБУ «КЦСОН» Карасукского района, который ведет ежедневный прием граждан и оказывает гражданам, находящимся в трудной жизненной ситуации, необходимые социальные услуги. Совершаются плановые социальные патронажи семей специалистом МБУ «КСЦО» и социальным педагогом школы.</w:t>
      </w:r>
    </w:p>
    <w:p w:rsidR="008A23AD" w:rsidRPr="009C225F" w:rsidRDefault="008A23AD" w:rsidP="008A23AD">
      <w:pPr>
        <w:pStyle w:val="a3"/>
        <w:jc w:val="both"/>
      </w:pPr>
      <w:r w:rsidRPr="004803E1">
        <w:rPr>
          <w:bCs/>
        </w:rPr>
        <w:t xml:space="preserve">Численность семей, состоящих на учете в органах социальной защиты:  семьи находящиеся </w:t>
      </w:r>
      <w:r w:rsidR="00BE02A2">
        <w:rPr>
          <w:bCs/>
        </w:rPr>
        <w:t>в социально-опасном положении- 5 семьи в них 16</w:t>
      </w:r>
      <w:r w:rsidRPr="004803E1">
        <w:rPr>
          <w:bCs/>
        </w:rPr>
        <w:t xml:space="preserve"> детей, семьи испытывающие тру</w:t>
      </w:r>
      <w:r w:rsidR="00BE02A2">
        <w:rPr>
          <w:bCs/>
        </w:rPr>
        <w:t xml:space="preserve">дности в социальной адаптации- 5 семей в них 10 </w:t>
      </w:r>
      <w:r w:rsidRPr="004803E1">
        <w:rPr>
          <w:bCs/>
        </w:rPr>
        <w:t>детей,</w:t>
      </w:r>
      <w:r w:rsidRPr="00EE191A">
        <w:rPr>
          <w:color w:val="FF0000"/>
        </w:rPr>
        <w:t xml:space="preserve"> </w:t>
      </w:r>
      <w:r w:rsidRPr="00EE191A">
        <w:t>из них пожарные извещатели установлены в 7 жилых помещениях.</w:t>
      </w:r>
      <w:r>
        <w:t xml:space="preserve"> </w:t>
      </w:r>
    </w:p>
    <w:p w:rsidR="00FE1DFB" w:rsidRPr="00FE1DFB" w:rsidRDefault="00FE1DFB" w:rsidP="00FE1DFB">
      <w:pPr>
        <w:pStyle w:val="a3"/>
      </w:pPr>
      <w:r w:rsidRPr="00FE1DFB">
        <w:t>На территории Знаменского сельсовета проживают 19 многодетных</w:t>
      </w:r>
      <w:r w:rsidR="00BE02A2">
        <w:t>,</w:t>
      </w:r>
      <w:r w:rsidRPr="00FE1DFB">
        <w:t xml:space="preserve"> в которых проживают  70 детей и 20 малообеспеченных семей, в которых проживают 29 детей. Из них пожарные извещатели установлены в 18 жилых помещениях.</w:t>
      </w:r>
    </w:p>
    <w:p w:rsidR="00ED142A" w:rsidRPr="009F0888" w:rsidRDefault="00ED142A" w:rsidP="00FE1DFB">
      <w:pPr>
        <w:pStyle w:val="a3"/>
      </w:pPr>
      <w:r w:rsidRPr="009F0888">
        <w:t xml:space="preserve">         На над</w:t>
      </w:r>
      <w:r w:rsidR="00FE1DFB">
        <w:t>омном обслуживании находится - 4</w:t>
      </w:r>
      <w:r w:rsidRPr="009F0888">
        <w:t xml:space="preserve"> человека.</w:t>
      </w:r>
    </w:p>
    <w:p w:rsidR="009E5635" w:rsidRDefault="009E5635" w:rsidP="0052774B">
      <w:pPr>
        <w:pStyle w:val="a3"/>
        <w:jc w:val="both"/>
      </w:pPr>
    </w:p>
    <w:p w:rsidR="0052774B" w:rsidRPr="009E5635" w:rsidRDefault="0052774B" w:rsidP="0052774B">
      <w:pPr>
        <w:pStyle w:val="a3"/>
        <w:jc w:val="both"/>
        <w:rPr>
          <w:b/>
          <w:i/>
        </w:rPr>
      </w:pPr>
      <w:r w:rsidRPr="009E5635">
        <w:rPr>
          <w:b/>
          <w:i/>
        </w:rPr>
        <w:t>Обеспечение безопасности жизнедеятельности</w:t>
      </w:r>
    </w:p>
    <w:p w:rsidR="0052774B" w:rsidRPr="0052774B" w:rsidRDefault="0052774B" w:rsidP="003B6AA5">
      <w:pPr>
        <w:pStyle w:val="a3"/>
        <w:jc w:val="both"/>
      </w:pPr>
      <w:r w:rsidRPr="0052774B">
        <w:lastRenderedPageBreak/>
        <w:t>Имеется добровольная пожарная дружина в составе 4-х человек, которые за пери</w:t>
      </w:r>
      <w:r w:rsidR="00BE02A2">
        <w:t xml:space="preserve">од 2021 </w:t>
      </w:r>
      <w:r w:rsidRPr="0052774B">
        <w:t>года  оказывали помощь в тушении различных пожаров.</w:t>
      </w:r>
    </w:p>
    <w:p w:rsidR="003B6AA5" w:rsidRDefault="003B6AA5" w:rsidP="003B6AA5">
      <w:pPr>
        <w:pStyle w:val="a3"/>
        <w:jc w:val="both"/>
        <w:rPr>
          <w:shd w:val="clear" w:color="auto" w:fill="FFFFFF"/>
        </w:rPr>
      </w:pPr>
      <w:r w:rsidRPr="009C225F">
        <w:t>В течение года проводилась профилактическая работа среди населения по пожарной безопасности</w:t>
      </w:r>
      <w:r>
        <w:t xml:space="preserve">, проведен подворовый обход </w:t>
      </w:r>
      <w:r w:rsidR="00FE1DFB">
        <w:rPr>
          <w:szCs w:val="28"/>
        </w:rPr>
        <w:t>192 двора-359 человека</w:t>
      </w:r>
      <w:r w:rsidRPr="009C225F">
        <w:t xml:space="preserve">, </w:t>
      </w:r>
      <w:r>
        <w:rPr>
          <w:shd w:val="clear" w:color="auto" w:fill="FFFFFF"/>
        </w:rPr>
        <w:t>Б</w:t>
      </w:r>
      <w:r w:rsidR="00E20491">
        <w:rPr>
          <w:shd w:val="clear" w:color="auto" w:fill="FFFFFF"/>
        </w:rPr>
        <w:t xml:space="preserve">ыли выделены 19 </w:t>
      </w:r>
      <w:r w:rsidRPr="00D800F5">
        <w:rPr>
          <w:shd w:val="clear" w:color="auto" w:fill="FFFFFF"/>
        </w:rPr>
        <w:t>пожарных извещателей</w:t>
      </w:r>
      <w:r>
        <w:rPr>
          <w:shd w:val="clear" w:color="auto" w:fill="FFFFFF"/>
        </w:rPr>
        <w:t>,</w:t>
      </w:r>
      <w:r w:rsidRPr="00D800F5">
        <w:rPr>
          <w:shd w:val="clear" w:color="auto" w:fill="FFFFFF"/>
        </w:rPr>
        <w:t>   которые установлены в неполных, неблагополучных и многодетных семьях.</w:t>
      </w:r>
    </w:p>
    <w:p w:rsidR="0052774B" w:rsidRPr="0052774B" w:rsidRDefault="0052774B" w:rsidP="0052774B">
      <w:pPr>
        <w:pStyle w:val="a3"/>
        <w:jc w:val="both"/>
      </w:pPr>
    </w:p>
    <w:p w:rsidR="006932B4" w:rsidRPr="006932B4" w:rsidRDefault="006932B4" w:rsidP="006932B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932B4">
        <w:rPr>
          <w:rFonts w:ascii="Times New Roman" w:hAnsi="Times New Roman" w:cs="Times New Roman"/>
          <w:b/>
          <w:i/>
          <w:sz w:val="28"/>
          <w:szCs w:val="28"/>
        </w:rPr>
        <w:t>Совет ветеранов</w:t>
      </w:r>
    </w:p>
    <w:p w:rsidR="009E5635" w:rsidRPr="009E5635" w:rsidRDefault="009E5635" w:rsidP="00956B45">
      <w:pPr>
        <w:pStyle w:val="a3"/>
        <w:jc w:val="both"/>
      </w:pPr>
      <w:r w:rsidRPr="009E5635">
        <w:t>Совету ветеранов был выделен кабинет в здании детского сада, в котором проводятся кружки и занимаются подготовкой  к соревнованиям.</w:t>
      </w:r>
    </w:p>
    <w:p w:rsidR="006932B4" w:rsidRPr="00D800F5" w:rsidRDefault="006932B4" w:rsidP="00956B45">
      <w:pPr>
        <w:pStyle w:val="a3"/>
        <w:jc w:val="both"/>
      </w:pPr>
      <w:r w:rsidRPr="00D800F5">
        <w:t xml:space="preserve">Участие в акциях «Свеча памяти», «Бесмерный полк», «Забота», </w:t>
      </w:r>
    </w:p>
    <w:p w:rsidR="006932B4" w:rsidRPr="00D800F5" w:rsidRDefault="006932B4" w:rsidP="00956B45">
      <w:pPr>
        <w:pStyle w:val="a3"/>
        <w:jc w:val="both"/>
      </w:pPr>
      <w:r w:rsidRPr="00D800F5">
        <w:t>Работают кружки «Бисероплетение», «Фитнес» также работает секция по волейболу для пенсионеров.</w:t>
      </w:r>
    </w:p>
    <w:p w:rsidR="005D57DC" w:rsidRPr="001F6A4A" w:rsidRDefault="006932B4" w:rsidP="001F6A4A">
      <w:pPr>
        <w:jc w:val="both"/>
        <w:rPr>
          <w:rFonts w:ascii="Times New Roman" w:hAnsi="Times New Roman" w:cs="Times New Roman"/>
          <w:sz w:val="28"/>
          <w:szCs w:val="28"/>
        </w:rPr>
      </w:pPr>
      <w:r w:rsidRPr="001F6A4A">
        <w:rPr>
          <w:rFonts w:ascii="Times New Roman" w:hAnsi="Times New Roman" w:cs="Times New Roman"/>
          <w:sz w:val="28"/>
          <w:szCs w:val="28"/>
        </w:rPr>
        <w:t>Поздравление именниников вывешивается ежемесячно на стенде, а юбиляров поздравляем лично.</w:t>
      </w:r>
      <w:r w:rsidR="001F6A4A" w:rsidRPr="001F6A4A">
        <w:rPr>
          <w:rFonts w:ascii="Times New Roman" w:hAnsi="Times New Roman" w:cs="Times New Roman"/>
          <w:sz w:val="28"/>
          <w:szCs w:val="28"/>
        </w:rPr>
        <w:t xml:space="preserve"> </w:t>
      </w:r>
      <w:r w:rsidR="001F6A4A" w:rsidRPr="001F6A4A">
        <w:rPr>
          <w:rFonts w:ascii="Times New Roman" w:eastAsia="Times New Roman" w:hAnsi="Times New Roman" w:cs="Times New Roman"/>
          <w:sz w:val="28"/>
          <w:szCs w:val="28"/>
        </w:rPr>
        <w:t>Ветераны и пенсионеры принимали участие в спортивной спартакиаде среди пенсионеров Карасукского района по видам спорта- стрельба из пневматической винтовки, дартс, шашки, настольный теннис, пенальти, шахматы, домино. По шахматам заняли третье место.</w:t>
      </w:r>
    </w:p>
    <w:p w:rsidR="005D57DC" w:rsidRPr="00A27590" w:rsidRDefault="00A27590" w:rsidP="00C076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7590">
        <w:rPr>
          <w:rFonts w:ascii="Times New Roman" w:hAnsi="Times New Roman" w:cs="Times New Roman"/>
          <w:b/>
          <w:i/>
          <w:sz w:val="28"/>
          <w:szCs w:val="28"/>
        </w:rPr>
        <w:t xml:space="preserve"> Администрация</w:t>
      </w:r>
    </w:p>
    <w:p w:rsidR="00E87982" w:rsidRPr="00A27590" w:rsidRDefault="00E87982" w:rsidP="00A27590">
      <w:pPr>
        <w:pStyle w:val="a3"/>
        <w:jc w:val="both"/>
      </w:pPr>
      <w:r w:rsidRPr="009F0888">
        <w:t xml:space="preserve">Для оказания государственных и муниципальных услуг  к нам в администрацию </w:t>
      </w:r>
      <w:r w:rsidR="00DB52F9" w:rsidRPr="009F0888">
        <w:t>по специальному графику</w:t>
      </w:r>
      <w:r w:rsidRPr="009F0888">
        <w:t xml:space="preserve"> выезжает мобильный офис </w:t>
      </w:r>
      <w:r w:rsidRPr="00A27590">
        <w:t>многофункционального центра, где наши жители активно пользуются его услугами</w:t>
      </w:r>
      <w:r w:rsidR="00C04B78" w:rsidRPr="00A27590">
        <w:t>.</w:t>
      </w:r>
    </w:p>
    <w:p w:rsidR="000F7735" w:rsidRPr="000F7735" w:rsidRDefault="003B6AA5" w:rsidP="000F7735">
      <w:pPr>
        <w:pStyle w:val="a3"/>
      </w:pPr>
      <w:r w:rsidRPr="000F7735">
        <w:t xml:space="preserve">   За прошедший год в администрацию сельсовета </w:t>
      </w:r>
      <w:r w:rsidRPr="00DE53DE">
        <w:t xml:space="preserve">поступило </w:t>
      </w:r>
      <w:r w:rsidR="000F7735" w:rsidRPr="00DE53DE">
        <w:t>5 устных  обращений граждан и 22 обращения по справочному телефону</w:t>
      </w:r>
      <w:r w:rsidR="000F7735" w:rsidRPr="000F7735">
        <w:rPr>
          <w:b/>
        </w:rPr>
        <w:t xml:space="preserve">. </w:t>
      </w:r>
      <w:r w:rsidR="000F7735" w:rsidRPr="000F7735">
        <w:t>Основная тематика обращений: вывоз мусора, уличное освещение, налоги, чистка снега бродячие собаки. Все обращения были своевременно рассмотрены.</w:t>
      </w:r>
    </w:p>
    <w:p w:rsidR="000F7735" w:rsidRPr="000F7735" w:rsidRDefault="003B6AA5" w:rsidP="000F7735">
      <w:pPr>
        <w:pStyle w:val="a3"/>
        <w:rPr>
          <w:sz w:val="24"/>
        </w:rPr>
      </w:pPr>
      <w:r w:rsidRPr="000F7735">
        <w:t xml:space="preserve">   </w:t>
      </w:r>
      <w:r w:rsidR="000F7735" w:rsidRPr="000F7735">
        <w:t xml:space="preserve">  За прошедший год проведено 4 собрание граждан и 1 схода граждан. Рассматривались вопросы благоустройства, пожарной безопасности, профилактики терроризма и экстремизма, отчеты УУП, пастьбы скота частного сектора, участие в инициативном бюджетировании.</w:t>
      </w:r>
    </w:p>
    <w:p w:rsidR="00956B45" w:rsidRPr="00D800F5" w:rsidRDefault="00956B45" w:rsidP="003B6AA5">
      <w:pPr>
        <w:pStyle w:val="a3"/>
        <w:jc w:val="both"/>
      </w:pPr>
      <w:r w:rsidRPr="00E35CF6">
        <w:rPr>
          <w:szCs w:val="28"/>
        </w:rPr>
        <w:t>Проводи</w:t>
      </w:r>
      <w:r>
        <w:rPr>
          <w:szCs w:val="28"/>
        </w:rPr>
        <w:t>лась</w:t>
      </w:r>
      <w:r w:rsidRPr="00E35CF6">
        <w:rPr>
          <w:szCs w:val="28"/>
        </w:rPr>
        <w:t xml:space="preserve"> профилактическая работа среди населения по вопросу содержания домашних животных, о правилах благоустройства, развешиваютсся объявления на информационном стенде о правилах содержания животных и правилах благоустройства</w:t>
      </w:r>
    </w:p>
    <w:p w:rsidR="00FB551F" w:rsidRPr="00D800F5" w:rsidRDefault="00FB551F" w:rsidP="003B6AA5">
      <w:pPr>
        <w:pStyle w:val="a3"/>
        <w:jc w:val="both"/>
        <w:rPr>
          <w:spacing w:val="-6"/>
        </w:rPr>
      </w:pPr>
      <w:r w:rsidRPr="00D800F5">
        <w:t>На официальном сайте администрации размещена информация о деятельности администрации Знаменского сельсовета, работе Совета депутатов Знаменского сельсовета, все нормативно правовые акты, справочная информация. Создана версия сайта для слабовидящих.</w:t>
      </w:r>
      <w:r w:rsidRPr="00D800F5">
        <w:rPr>
          <w:spacing w:val="-6"/>
        </w:rPr>
        <w:t xml:space="preserve"> </w:t>
      </w:r>
    </w:p>
    <w:p w:rsidR="00E87982" w:rsidRPr="009F0888" w:rsidRDefault="00E87982" w:rsidP="003B6AA5">
      <w:pPr>
        <w:pStyle w:val="a3"/>
        <w:jc w:val="both"/>
        <w:rPr>
          <w:szCs w:val="28"/>
        </w:rPr>
      </w:pPr>
    </w:p>
    <w:p w:rsidR="00241D80" w:rsidRPr="009F0888" w:rsidRDefault="00241D80" w:rsidP="003B6AA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41D80" w:rsidRPr="009F0888" w:rsidSect="00330B6F">
      <w:headerReference w:type="default" r:id="rId8"/>
      <w:pgSz w:w="11906" w:h="16838"/>
      <w:pgMar w:top="993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EBD" w:rsidRDefault="00EA4EBD" w:rsidP="00671DEE">
      <w:pPr>
        <w:spacing w:after="0" w:line="240" w:lineRule="auto"/>
      </w:pPr>
      <w:r>
        <w:separator/>
      </w:r>
    </w:p>
  </w:endnote>
  <w:endnote w:type="continuationSeparator" w:id="0">
    <w:p w:rsidR="00EA4EBD" w:rsidRDefault="00EA4EBD" w:rsidP="0067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EBD" w:rsidRDefault="00EA4EBD" w:rsidP="00671DEE">
      <w:pPr>
        <w:spacing w:after="0" w:line="240" w:lineRule="auto"/>
      </w:pPr>
      <w:r>
        <w:separator/>
      </w:r>
    </w:p>
  </w:footnote>
  <w:footnote w:type="continuationSeparator" w:id="0">
    <w:p w:rsidR="00EA4EBD" w:rsidRDefault="00EA4EBD" w:rsidP="0067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95485"/>
      <w:docPartObj>
        <w:docPartGallery w:val="Page Numbers (Top of Page)"/>
        <w:docPartUnique/>
      </w:docPartObj>
    </w:sdtPr>
    <w:sdtContent>
      <w:p w:rsidR="00E70122" w:rsidRDefault="00996E1D">
        <w:pPr>
          <w:pStyle w:val="a9"/>
          <w:jc w:val="center"/>
        </w:pPr>
        <w:fldSimple w:instr=" PAGE   \* MERGEFORMAT ">
          <w:r w:rsidR="001E470E">
            <w:rPr>
              <w:noProof/>
            </w:rPr>
            <w:t>3</w:t>
          </w:r>
        </w:fldSimple>
      </w:p>
    </w:sdtContent>
  </w:sdt>
  <w:p w:rsidR="00E70122" w:rsidRDefault="00E7012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0F7A"/>
    <w:multiLevelType w:val="hybridMultilevel"/>
    <w:tmpl w:val="98E40530"/>
    <w:lvl w:ilvl="0" w:tplc="4DAE7D6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3EEC"/>
    <w:multiLevelType w:val="hybridMultilevel"/>
    <w:tmpl w:val="05B8B0D8"/>
    <w:lvl w:ilvl="0" w:tplc="E03016E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E5392"/>
    <w:multiLevelType w:val="hybridMultilevel"/>
    <w:tmpl w:val="119E59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45313D"/>
    <w:multiLevelType w:val="hybridMultilevel"/>
    <w:tmpl w:val="6A84C3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F110F"/>
    <w:multiLevelType w:val="hybridMultilevel"/>
    <w:tmpl w:val="8BBC3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87982"/>
    <w:rsid w:val="00003D99"/>
    <w:rsid w:val="000058BA"/>
    <w:rsid w:val="000308AC"/>
    <w:rsid w:val="000419CC"/>
    <w:rsid w:val="0005355A"/>
    <w:rsid w:val="00064DE0"/>
    <w:rsid w:val="00067ED0"/>
    <w:rsid w:val="00075565"/>
    <w:rsid w:val="00075F18"/>
    <w:rsid w:val="00093A46"/>
    <w:rsid w:val="000944B4"/>
    <w:rsid w:val="000B125C"/>
    <w:rsid w:val="000B127B"/>
    <w:rsid w:val="000B1F4F"/>
    <w:rsid w:val="000D0600"/>
    <w:rsid w:val="000D3611"/>
    <w:rsid w:val="000E3D88"/>
    <w:rsid w:val="000E6320"/>
    <w:rsid w:val="000F281E"/>
    <w:rsid w:val="000F7735"/>
    <w:rsid w:val="00113337"/>
    <w:rsid w:val="0011704F"/>
    <w:rsid w:val="00134A17"/>
    <w:rsid w:val="00140344"/>
    <w:rsid w:val="001417E1"/>
    <w:rsid w:val="00155203"/>
    <w:rsid w:val="00155BA9"/>
    <w:rsid w:val="00155CAA"/>
    <w:rsid w:val="001660C8"/>
    <w:rsid w:val="00166AE1"/>
    <w:rsid w:val="001675C3"/>
    <w:rsid w:val="00173C20"/>
    <w:rsid w:val="00182AA1"/>
    <w:rsid w:val="00190669"/>
    <w:rsid w:val="00193D60"/>
    <w:rsid w:val="00196473"/>
    <w:rsid w:val="001B1792"/>
    <w:rsid w:val="001B47E5"/>
    <w:rsid w:val="001B7DD6"/>
    <w:rsid w:val="001C348E"/>
    <w:rsid w:val="001C3A56"/>
    <w:rsid w:val="001C4A0F"/>
    <w:rsid w:val="001D47B8"/>
    <w:rsid w:val="001E470E"/>
    <w:rsid w:val="001F0A5F"/>
    <w:rsid w:val="001F4A36"/>
    <w:rsid w:val="001F6A4A"/>
    <w:rsid w:val="001F6B85"/>
    <w:rsid w:val="00205440"/>
    <w:rsid w:val="00206E0C"/>
    <w:rsid w:val="00212386"/>
    <w:rsid w:val="00217E3B"/>
    <w:rsid w:val="00224127"/>
    <w:rsid w:val="002344C9"/>
    <w:rsid w:val="00241D80"/>
    <w:rsid w:val="00254A2A"/>
    <w:rsid w:val="002553B0"/>
    <w:rsid w:val="00255896"/>
    <w:rsid w:val="00260238"/>
    <w:rsid w:val="00280187"/>
    <w:rsid w:val="00283535"/>
    <w:rsid w:val="00285122"/>
    <w:rsid w:val="002B4066"/>
    <w:rsid w:val="002B60BB"/>
    <w:rsid w:val="002B6453"/>
    <w:rsid w:val="002C042E"/>
    <w:rsid w:val="002E64A7"/>
    <w:rsid w:val="002F1C16"/>
    <w:rsid w:val="003037C9"/>
    <w:rsid w:val="00315C9C"/>
    <w:rsid w:val="003206FB"/>
    <w:rsid w:val="00323F09"/>
    <w:rsid w:val="00325A25"/>
    <w:rsid w:val="00325D1E"/>
    <w:rsid w:val="00330B6F"/>
    <w:rsid w:val="0033311D"/>
    <w:rsid w:val="00346A60"/>
    <w:rsid w:val="00350A40"/>
    <w:rsid w:val="00351897"/>
    <w:rsid w:val="00352A6E"/>
    <w:rsid w:val="00353C5A"/>
    <w:rsid w:val="00366D73"/>
    <w:rsid w:val="00375FEF"/>
    <w:rsid w:val="00376AD1"/>
    <w:rsid w:val="00392D1F"/>
    <w:rsid w:val="00394CD8"/>
    <w:rsid w:val="003A423A"/>
    <w:rsid w:val="003A71CF"/>
    <w:rsid w:val="003B6AA5"/>
    <w:rsid w:val="003D3191"/>
    <w:rsid w:val="003D3619"/>
    <w:rsid w:val="003E75EC"/>
    <w:rsid w:val="003F5BEC"/>
    <w:rsid w:val="0040079D"/>
    <w:rsid w:val="004025DE"/>
    <w:rsid w:val="00404F6B"/>
    <w:rsid w:val="004144DD"/>
    <w:rsid w:val="00415951"/>
    <w:rsid w:val="004204DB"/>
    <w:rsid w:val="00420CD3"/>
    <w:rsid w:val="00421B6A"/>
    <w:rsid w:val="004261B1"/>
    <w:rsid w:val="00432301"/>
    <w:rsid w:val="00435DB6"/>
    <w:rsid w:val="00444211"/>
    <w:rsid w:val="0044631F"/>
    <w:rsid w:val="00454176"/>
    <w:rsid w:val="0045619C"/>
    <w:rsid w:val="004672E7"/>
    <w:rsid w:val="00470386"/>
    <w:rsid w:val="00492CAF"/>
    <w:rsid w:val="00495EC5"/>
    <w:rsid w:val="004B1D3A"/>
    <w:rsid w:val="004C2A46"/>
    <w:rsid w:val="004C5754"/>
    <w:rsid w:val="004D2842"/>
    <w:rsid w:val="004D647B"/>
    <w:rsid w:val="004E2D77"/>
    <w:rsid w:val="004F3A96"/>
    <w:rsid w:val="00502F81"/>
    <w:rsid w:val="00507577"/>
    <w:rsid w:val="00512EDF"/>
    <w:rsid w:val="0052083C"/>
    <w:rsid w:val="00523F06"/>
    <w:rsid w:val="005243FD"/>
    <w:rsid w:val="0052774B"/>
    <w:rsid w:val="00532106"/>
    <w:rsid w:val="00547D7E"/>
    <w:rsid w:val="0057000D"/>
    <w:rsid w:val="005845BF"/>
    <w:rsid w:val="0058768D"/>
    <w:rsid w:val="005942F1"/>
    <w:rsid w:val="00595B0D"/>
    <w:rsid w:val="005B2244"/>
    <w:rsid w:val="005B7182"/>
    <w:rsid w:val="005C2977"/>
    <w:rsid w:val="005C54AA"/>
    <w:rsid w:val="005D57DC"/>
    <w:rsid w:val="005D6306"/>
    <w:rsid w:val="005F6C40"/>
    <w:rsid w:val="006115AE"/>
    <w:rsid w:val="0061362B"/>
    <w:rsid w:val="00613D8A"/>
    <w:rsid w:val="00625E2C"/>
    <w:rsid w:val="00626EF8"/>
    <w:rsid w:val="006276AB"/>
    <w:rsid w:val="00627C6A"/>
    <w:rsid w:val="00640B8B"/>
    <w:rsid w:val="00654291"/>
    <w:rsid w:val="00655AF8"/>
    <w:rsid w:val="00671DEE"/>
    <w:rsid w:val="00681BC6"/>
    <w:rsid w:val="00682573"/>
    <w:rsid w:val="00690A60"/>
    <w:rsid w:val="006932B4"/>
    <w:rsid w:val="0069642A"/>
    <w:rsid w:val="006A22C8"/>
    <w:rsid w:val="006A5268"/>
    <w:rsid w:val="006B0769"/>
    <w:rsid w:val="006B1079"/>
    <w:rsid w:val="006C0A6D"/>
    <w:rsid w:val="006D3919"/>
    <w:rsid w:val="006D3F74"/>
    <w:rsid w:val="006D6900"/>
    <w:rsid w:val="006E2A94"/>
    <w:rsid w:val="006E2C17"/>
    <w:rsid w:val="006F6D0B"/>
    <w:rsid w:val="007025A8"/>
    <w:rsid w:val="007041C1"/>
    <w:rsid w:val="007042C3"/>
    <w:rsid w:val="007052C7"/>
    <w:rsid w:val="00712F64"/>
    <w:rsid w:val="00727123"/>
    <w:rsid w:val="00734105"/>
    <w:rsid w:val="0073680D"/>
    <w:rsid w:val="0073737A"/>
    <w:rsid w:val="0074078B"/>
    <w:rsid w:val="00742128"/>
    <w:rsid w:val="007431FD"/>
    <w:rsid w:val="007467B2"/>
    <w:rsid w:val="007640B8"/>
    <w:rsid w:val="00770738"/>
    <w:rsid w:val="007732EF"/>
    <w:rsid w:val="00786118"/>
    <w:rsid w:val="007863A4"/>
    <w:rsid w:val="00790F61"/>
    <w:rsid w:val="007A5847"/>
    <w:rsid w:val="007C66A9"/>
    <w:rsid w:val="007C6C11"/>
    <w:rsid w:val="007D14E8"/>
    <w:rsid w:val="007D230E"/>
    <w:rsid w:val="007D263F"/>
    <w:rsid w:val="007E0D56"/>
    <w:rsid w:val="007F4BC1"/>
    <w:rsid w:val="00801291"/>
    <w:rsid w:val="0082288D"/>
    <w:rsid w:val="008332A8"/>
    <w:rsid w:val="00833C1E"/>
    <w:rsid w:val="008459F7"/>
    <w:rsid w:val="00851B9B"/>
    <w:rsid w:val="00853CE7"/>
    <w:rsid w:val="0085599F"/>
    <w:rsid w:val="008565A3"/>
    <w:rsid w:val="0086005A"/>
    <w:rsid w:val="008758DD"/>
    <w:rsid w:val="00895152"/>
    <w:rsid w:val="008A23AD"/>
    <w:rsid w:val="008A5B08"/>
    <w:rsid w:val="008A7AA9"/>
    <w:rsid w:val="008B452E"/>
    <w:rsid w:val="008C7DDD"/>
    <w:rsid w:val="008E04BA"/>
    <w:rsid w:val="008E2D72"/>
    <w:rsid w:val="008F20AC"/>
    <w:rsid w:val="008F766B"/>
    <w:rsid w:val="008F7B42"/>
    <w:rsid w:val="009008FE"/>
    <w:rsid w:val="00901CE9"/>
    <w:rsid w:val="00901E74"/>
    <w:rsid w:val="00906FFE"/>
    <w:rsid w:val="00921310"/>
    <w:rsid w:val="00932440"/>
    <w:rsid w:val="00932C3E"/>
    <w:rsid w:val="00933CC0"/>
    <w:rsid w:val="00933EC0"/>
    <w:rsid w:val="00941C41"/>
    <w:rsid w:val="00956B45"/>
    <w:rsid w:val="00961932"/>
    <w:rsid w:val="00973001"/>
    <w:rsid w:val="00976ECC"/>
    <w:rsid w:val="0098232B"/>
    <w:rsid w:val="00987D57"/>
    <w:rsid w:val="00992913"/>
    <w:rsid w:val="00995393"/>
    <w:rsid w:val="00996E1D"/>
    <w:rsid w:val="009A26A4"/>
    <w:rsid w:val="009A55AB"/>
    <w:rsid w:val="009A62A9"/>
    <w:rsid w:val="009A6327"/>
    <w:rsid w:val="009B6B67"/>
    <w:rsid w:val="009D58D2"/>
    <w:rsid w:val="009D73A8"/>
    <w:rsid w:val="009E08A9"/>
    <w:rsid w:val="009E406E"/>
    <w:rsid w:val="009E5635"/>
    <w:rsid w:val="009F0888"/>
    <w:rsid w:val="009F3D71"/>
    <w:rsid w:val="009F698C"/>
    <w:rsid w:val="00A046A7"/>
    <w:rsid w:val="00A05513"/>
    <w:rsid w:val="00A10AC7"/>
    <w:rsid w:val="00A21189"/>
    <w:rsid w:val="00A22BA0"/>
    <w:rsid w:val="00A24E84"/>
    <w:rsid w:val="00A27590"/>
    <w:rsid w:val="00A34137"/>
    <w:rsid w:val="00A43724"/>
    <w:rsid w:val="00A46493"/>
    <w:rsid w:val="00A47305"/>
    <w:rsid w:val="00A57260"/>
    <w:rsid w:val="00A717CA"/>
    <w:rsid w:val="00A747D3"/>
    <w:rsid w:val="00A76E56"/>
    <w:rsid w:val="00A77FB0"/>
    <w:rsid w:val="00AA3A54"/>
    <w:rsid w:val="00AA5E2C"/>
    <w:rsid w:val="00AA7AF5"/>
    <w:rsid w:val="00AB2C3A"/>
    <w:rsid w:val="00AC3A8D"/>
    <w:rsid w:val="00AC59B0"/>
    <w:rsid w:val="00AC7DCE"/>
    <w:rsid w:val="00AE6D45"/>
    <w:rsid w:val="00AF7162"/>
    <w:rsid w:val="00B01835"/>
    <w:rsid w:val="00B12111"/>
    <w:rsid w:val="00B14351"/>
    <w:rsid w:val="00B2251B"/>
    <w:rsid w:val="00B242D0"/>
    <w:rsid w:val="00B442B0"/>
    <w:rsid w:val="00B4720F"/>
    <w:rsid w:val="00B51D2F"/>
    <w:rsid w:val="00B53130"/>
    <w:rsid w:val="00B74BCF"/>
    <w:rsid w:val="00B75A52"/>
    <w:rsid w:val="00B80A17"/>
    <w:rsid w:val="00B8333F"/>
    <w:rsid w:val="00B840BD"/>
    <w:rsid w:val="00B84A6A"/>
    <w:rsid w:val="00B90C50"/>
    <w:rsid w:val="00B93AFE"/>
    <w:rsid w:val="00BA1E77"/>
    <w:rsid w:val="00BB01E0"/>
    <w:rsid w:val="00BB0381"/>
    <w:rsid w:val="00BB35FC"/>
    <w:rsid w:val="00BC2863"/>
    <w:rsid w:val="00BD604A"/>
    <w:rsid w:val="00BE02A2"/>
    <w:rsid w:val="00BF4B98"/>
    <w:rsid w:val="00BF7766"/>
    <w:rsid w:val="00C04B78"/>
    <w:rsid w:val="00C0763E"/>
    <w:rsid w:val="00C106C4"/>
    <w:rsid w:val="00C11929"/>
    <w:rsid w:val="00C17CF2"/>
    <w:rsid w:val="00C208D9"/>
    <w:rsid w:val="00C357CB"/>
    <w:rsid w:val="00C3665D"/>
    <w:rsid w:val="00C44620"/>
    <w:rsid w:val="00C45D5E"/>
    <w:rsid w:val="00C467FC"/>
    <w:rsid w:val="00C50DA7"/>
    <w:rsid w:val="00C52B97"/>
    <w:rsid w:val="00C536A3"/>
    <w:rsid w:val="00C57B6F"/>
    <w:rsid w:val="00C620A1"/>
    <w:rsid w:val="00C7530F"/>
    <w:rsid w:val="00C81802"/>
    <w:rsid w:val="00C81E4C"/>
    <w:rsid w:val="00C83347"/>
    <w:rsid w:val="00C8686E"/>
    <w:rsid w:val="00C90B2C"/>
    <w:rsid w:val="00C94BB1"/>
    <w:rsid w:val="00C95A59"/>
    <w:rsid w:val="00CB4285"/>
    <w:rsid w:val="00CB5D3B"/>
    <w:rsid w:val="00CB7FEE"/>
    <w:rsid w:val="00CC747A"/>
    <w:rsid w:val="00CD0126"/>
    <w:rsid w:val="00CD04AE"/>
    <w:rsid w:val="00CD5B6D"/>
    <w:rsid w:val="00CD7D34"/>
    <w:rsid w:val="00CE7606"/>
    <w:rsid w:val="00D02399"/>
    <w:rsid w:val="00D21C92"/>
    <w:rsid w:val="00D43AEC"/>
    <w:rsid w:val="00D47110"/>
    <w:rsid w:val="00D6074E"/>
    <w:rsid w:val="00D70093"/>
    <w:rsid w:val="00D86A86"/>
    <w:rsid w:val="00D96363"/>
    <w:rsid w:val="00DB08ED"/>
    <w:rsid w:val="00DB18FD"/>
    <w:rsid w:val="00DB1F4A"/>
    <w:rsid w:val="00DB28AD"/>
    <w:rsid w:val="00DB3427"/>
    <w:rsid w:val="00DB52F9"/>
    <w:rsid w:val="00DB6405"/>
    <w:rsid w:val="00DC327F"/>
    <w:rsid w:val="00DC4409"/>
    <w:rsid w:val="00DD3E6B"/>
    <w:rsid w:val="00DE134D"/>
    <w:rsid w:val="00DE53DE"/>
    <w:rsid w:val="00DF19F0"/>
    <w:rsid w:val="00DF4998"/>
    <w:rsid w:val="00DF55C3"/>
    <w:rsid w:val="00E00962"/>
    <w:rsid w:val="00E106A3"/>
    <w:rsid w:val="00E111D4"/>
    <w:rsid w:val="00E20491"/>
    <w:rsid w:val="00E20689"/>
    <w:rsid w:val="00E32131"/>
    <w:rsid w:val="00E333B7"/>
    <w:rsid w:val="00E70122"/>
    <w:rsid w:val="00E71361"/>
    <w:rsid w:val="00E73249"/>
    <w:rsid w:val="00E73A6E"/>
    <w:rsid w:val="00E82C71"/>
    <w:rsid w:val="00E83614"/>
    <w:rsid w:val="00E87982"/>
    <w:rsid w:val="00E93DC8"/>
    <w:rsid w:val="00E967F4"/>
    <w:rsid w:val="00EA19F1"/>
    <w:rsid w:val="00EA4EBD"/>
    <w:rsid w:val="00EA6782"/>
    <w:rsid w:val="00EC11C6"/>
    <w:rsid w:val="00ED142A"/>
    <w:rsid w:val="00EE2046"/>
    <w:rsid w:val="00EF3794"/>
    <w:rsid w:val="00F00216"/>
    <w:rsid w:val="00F153F6"/>
    <w:rsid w:val="00F15C21"/>
    <w:rsid w:val="00F15CA1"/>
    <w:rsid w:val="00F31E13"/>
    <w:rsid w:val="00F36DC1"/>
    <w:rsid w:val="00F40EED"/>
    <w:rsid w:val="00F512C7"/>
    <w:rsid w:val="00F87BE7"/>
    <w:rsid w:val="00FA4DA7"/>
    <w:rsid w:val="00FA698D"/>
    <w:rsid w:val="00FB4B46"/>
    <w:rsid w:val="00FB551F"/>
    <w:rsid w:val="00FC3A1C"/>
    <w:rsid w:val="00FD3037"/>
    <w:rsid w:val="00FE1DFB"/>
    <w:rsid w:val="00FE39F2"/>
    <w:rsid w:val="00FF5068"/>
    <w:rsid w:val="00FF6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879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Без интервала Знак"/>
    <w:basedOn w:val="a0"/>
    <w:link w:val="a3"/>
    <w:uiPriority w:val="99"/>
    <w:locked/>
    <w:rsid w:val="00E8798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rsid w:val="00E8798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E87982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E8798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87982"/>
  </w:style>
  <w:style w:type="paragraph" w:styleId="3">
    <w:name w:val="Body Text Indent 3"/>
    <w:basedOn w:val="a"/>
    <w:link w:val="30"/>
    <w:uiPriority w:val="99"/>
    <w:semiHidden/>
    <w:unhideWhenUsed/>
    <w:rsid w:val="00E879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87982"/>
    <w:rPr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71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1DEE"/>
  </w:style>
  <w:style w:type="paragraph" w:styleId="ab">
    <w:name w:val="footer"/>
    <w:basedOn w:val="a"/>
    <w:link w:val="ac"/>
    <w:uiPriority w:val="99"/>
    <w:semiHidden/>
    <w:unhideWhenUsed/>
    <w:rsid w:val="00671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71DEE"/>
  </w:style>
  <w:style w:type="character" w:styleId="ad">
    <w:name w:val="Emphasis"/>
    <w:basedOn w:val="a0"/>
    <w:uiPriority w:val="20"/>
    <w:qFormat/>
    <w:rsid w:val="00353C5A"/>
    <w:rPr>
      <w:i/>
      <w:iCs/>
    </w:rPr>
  </w:style>
  <w:style w:type="paragraph" w:styleId="ae">
    <w:name w:val="Normal (Web)"/>
    <w:aliases w:val="Обычный (Web),Обычный (Web)1,Обычный (Web)1 Знак"/>
    <w:basedOn w:val="a"/>
    <w:link w:val="af"/>
    <w:qFormat/>
    <w:rsid w:val="00E71361"/>
    <w:pPr>
      <w:spacing w:before="100" w:beforeAutospacing="1" w:after="100" w:afterAutospacing="1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0">
    <w:name w:val="Strong"/>
    <w:basedOn w:val="a0"/>
    <w:uiPriority w:val="22"/>
    <w:qFormat/>
    <w:rsid w:val="006932B4"/>
    <w:rPr>
      <w:b/>
      <w:bCs/>
    </w:rPr>
  </w:style>
  <w:style w:type="character" w:customStyle="1" w:styleId="af">
    <w:name w:val="Обычный (веб) Знак"/>
    <w:aliases w:val="Обычный (Web) Знак,Обычный (Web)1 Знак1,Обычный (Web)1 Знак Знак"/>
    <w:link w:val="ae"/>
    <w:uiPriority w:val="99"/>
    <w:locked/>
    <w:rsid w:val="00BA1E77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List Paragraph"/>
    <w:basedOn w:val="a"/>
    <w:link w:val="af2"/>
    <w:uiPriority w:val="34"/>
    <w:qFormat/>
    <w:rsid w:val="00C57B6F"/>
    <w:pPr>
      <w:ind w:left="708"/>
    </w:pPr>
    <w:rPr>
      <w:rFonts w:ascii="Calibri" w:eastAsia="Calibri" w:hAnsi="Calibri" w:cs="Times New Roman"/>
      <w:lang w:eastAsia="en-US"/>
    </w:rPr>
  </w:style>
  <w:style w:type="character" w:customStyle="1" w:styleId="af2">
    <w:name w:val="Абзац списка Знак"/>
    <w:link w:val="af1"/>
    <w:uiPriority w:val="34"/>
    <w:locked/>
    <w:rsid w:val="0052774B"/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3B6A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B6AA5"/>
  </w:style>
  <w:style w:type="paragraph" w:styleId="af3">
    <w:name w:val="Balloon Text"/>
    <w:basedOn w:val="a"/>
    <w:link w:val="af4"/>
    <w:uiPriority w:val="99"/>
    <w:semiHidden/>
    <w:unhideWhenUsed/>
    <w:rsid w:val="00E7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73249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1F6B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8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4C7F7-6972-4628-9E7A-281C6074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2543</Words>
  <Characters>14499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701</cp:lastModifiedBy>
  <cp:revision>75</cp:revision>
  <cp:lastPrinted>2021-10-06T01:30:00Z</cp:lastPrinted>
  <dcterms:created xsi:type="dcterms:W3CDTF">2019-03-14T02:04:00Z</dcterms:created>
  <dcterms:modified xsi:type="dcterms:W3CDTF">2022-06-27T02:17:00Z</dcterms:modified>
</cp:coreProperties>
</file>